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0C1E87" w:rsidRDefault="008B186F" w:rsidP="005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2401-ILZ</w:t>
      </w:r>
      <w:r w:rsidR="00000E8A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.261.</w:t>
      </w:r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26.2025</w:t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 xml:space="preserve"> </w:t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 w:rsid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  <w:t xml:space="preserve">          </w:t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 xml:space="preserve">        </w:t>
      </w:r>
      <w:r w:rsidR="005625B1" w:rsidRP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 xml:space="preserve">Załącznik nr </w:t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>2</w:t>
      </w:r>
      <w:r w:rsidR="005625B1" w:rsidRP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 xml:space="preserve"> do Zaproszenia</w:t>
      </w:r>
    </w:p>
    <w:p w:rsidR="0012188D" w:rsidRPr="008B186F" w:rsidRDefault="0012188D" w:rsidP="008B186F">
      <w:pPr>
        <w:pStyle w:val="Standard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C1E87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0C1E87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</w:p>
    <w:p w:rsidR="0012188D" w:rsidRPr="000C1E87" w:rsidRDefault="0012188D" w:rsidP="00C51198">
      <w:pPr>
        <w:widowControl/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</w:p>
    <w:p w:rsidR="0012188D" w:rsidRPr="000C1E87" w:rsidRDefault="0012188D" w:rsidP="00C51198">
      <w:pPr>
        <w:widowControl/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</w:p>
    <w:p w:rsidR="0012188D" w:rsidRPr="000C1E87" w:rsidRDefault="0012188D" w:rsidP="00C51198">
      <w:pPr>
        <w:widowControl/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  <w:r w:rsidRPr="000C1E87">
        <w:rPr>
          <w:rFonts w:asciiTheme="minorHAnsi" w:eastAsia="Cambria" w:hAnsiTheme="minorHAnsi" w:cstheme="minorHAnsi"/>
          <w:b/>
          <w:sz w:val="22"/>
          <w:szCs w:val="22"/>
        </w:rPr>
        <w:t>FORMULARZ OFERTY</w:t>
      </w:r>
    </w:p>
    <w:p w:rsidR="00AE4766" w:rsidRPr="000C1E87" w:rsidRDefault="00AE4766" w:rsidP="00C511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sz w:val="22"/>
          <w:szCs w:val="22"/>
        </w:rPr>
        <w:t>Wykonawca:</w:t>
      </w: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sz w:val="22"/>
          <w:szCs w:val="22"/>
        </w:rPr>
        <w:t>Nazwa/Imię i nazwisko:……………</w:t>
      </w:r>
      <w:r w:rsidR="00B7575F" w:rsidRPr="00EC4CC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C51198" w:rsidRPr="00EC4CC0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B7575F" w:rsidRPr="00EC4CC0">
        <w:rPr>
          <w:rFonts w:asciiTheme="minorHAnsi" w:hAnsiTheme="minorHAnsi" w:cstheme="minorHAnsi"/>
          <w:sz w:val="22"/>
          <w:szCs w:val="22"/>
        </w:rPr>
        <w:t>….………</w:t>
      </w: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sz w:val="22"/>
          <w:szCs w:val="22"/>
        </w:rPr>
        <w:t>Siedziba/Adres:….…………</w:t>
      </w:r>
      <w:r w:rsidR="00B7575F" w:rsidRPr="00EC4CC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C51198" w:rsidRPr="00EC4CC0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="00B7575F" w:rsidRPr="00EC4CC0">
        <w:rPr>
          <w:rFonts w:asciiTheme="minorHAnsi" w:hAnsiTheme="minorHAnsi" w:cstheme="minorHAnsi"/>
          <w:sz w:val="22"/>
          <w:szCs w:val="22"/>
        </w:rPr>
        <w:t>………………</w:t>
      </w: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</w:p>
    <w:p w:rsidR="007B2646" w:rsidRPr="00EC4CC0" w:rsidRDefault="00B7575F" w:rsidP="00C51198">
      <w:pPr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sz w:val="22"/>
          <w:szCs w:val="22"/>
        </w:rPr>
        <w:t>NIP:………………….…</w:t>
      </w:r>
      <w:r w:rsidR="00C51198" w:rsidRPr="00EC4CC0">
        <w:rPr>
          <w:rFonts w:asciiTheme="minorHAnsi" w:hAnsiTheme="minorHAnsi" w:cstheme="minorHAnsi"/>
          <w:sz w:val="22"/>
          <w:szCs w:val="22"/>
        </w:rPr>
        <w:t>……………………..</w:t>
      </w:r>
      <w:r w:rsidRPr="00EC4CC0">
        <w:rPr>
          <w:rFonts w:asciiTheme="minorHAnsi" w:hAnsiTheme="minorHAnsi" w:cstheme="minorHAnsi"/>
          <w:sz w:val="22"/>
          <w:szCs w:val="22"/>
        </w:rPr>
        <w:t>…………….…</w:t>
      </w:r>
      <w:r w:rsidRPr="00EC4CC0">
        <w:rPr>
          <w:rFonts w:asciiTheme="minorHAnsi" w:hAnsiTheme="minorHAnsi" w:cstheme="minorHAnsi"/>
          <w:sz w:val="22"/>
          <w:szCs w:val="22"/>
        </w:rPr>
        <w:tab/>
        <w:t>REGON:……………………..…</w:t>
      </w:r>
      <w:r w:rsidR="00C51198" w:rsidRPr="00EC4CC0">
        <w:rPr>
          <w:rFonts w:asciiTheme="minorHAnsi" w:hAnsiTheme="minorHAnsi" w:cstheme="minorHAnsi"/>
          <w:sz w:val="22"/>
          <w:szCs w:val="22"/>
        </w:rPr>
        <w:t>………</w:t>
      </w:r>
      <w:r w:rsidRPr="00EC4CC0">
        <w:rPr>
          <w:rFonts w:asciiTheme="minorHAnsi" w:hAnsiTheme="minorHAnsi" w:cstheme="minorHAnsi"/>
          <w:sz w:val="22"/>
          <w:szCs w:val="22"/>
        </w:rPr>
        <w:t>………</w:t>
      </w:r>
      <w:r w:rsidR="00C51198" w:rsidRPr="00EC4CC0">
        <w:rPr>
          <w:rFonts w:asciiTheme="minorHAnsi" w:hAnsiTheme="minorHAnsi" w:cstheme="minorHAnsi"/>
          <w:sz w:val="22"/>
          <w:szCs w:val="22"/>
        </w:rPr>
        <w:t>……………………</w:t>
      </w:r>
      <w:r w:rsidRPr="00EC4CC0">
        <w:rPr>
          <w:rFonts w:asciiTheme="minorHAnsi" w:hAnsiTheme="minorHAnsi" w:cstheme="minorHAnsi"/>
          <w:sz w:val="22"/>
          <w:szCs w:val="22"/>
        </w:rPr>
        <w:t>………</w:t>
      </w:r>
      <w:r w:rsidR="007B2646" w:rsidRPr="00EC4CC0">
        <w:rPr>
          <w:rFonts w:asciiTheme="minorHAnsi" w:hAnsiTheme="minorHAnsi" w:cstheme="minorHAnsi"/>
          <w:sz w:val="22"/>
          <w:szCs w:val="22"/>
        </w:rPr>
        <w:t>……</w:t>
      </w: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sz w:val="22"/>
          <w:szCs w:val="22"/>
        </w:rPr>
        <w:t>Nr telefonu:………………………</w:t>
      </w:r>
      <w:r w:rsidR="00B7575F" w:rsidRPr="00EC4CC0">
        <w:rPr>
          <w:rFonts w:asciiTheme="minorHAnsi" w:hAnsiTheme="minorHAnsi" w:cstheme="minorHAnsi"/>
          <w:sz w:val="22"/>
          <w:szCs w:val="22"/>
        </w:rPr>
        <w:t>………………</w:t>
      </w:r>
      <w:r w:rsidR="00C51198" w:rsidRPr="00EC4CC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B7575F" w:rsidRPr="00EC4CC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</w:p>
    <w:p w:rsidR="007B2646" w:rsidRPr="00EC4CC0" w:rsidRDefault="007B2646" w:rsidP="00C51198">
      <w:pPr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sz w:val="22"/>
          <w:szCs w:val="22"/>
        </w:rPr>
        <w:t>Adres email:…………………………</w:t>
      </w:r>
      <w:r w:rsidR="00B7575F" w:rsidRPr="00EC4CC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C51198" w:rsidRPr="00EC4CC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B7575F" w:rsidRPr="00EC4CC0">
        <w:rPr>
          <w:rFonts w:asciiTheme="minorHAnsi" w:hAnsiTheme="minorHAnsi" w:cstheme="minorHAnsi"/>
          <w:sz w:val="22"/>
          <w:szCs w:val="22"/>
        </w:rPr>
        <w:t>..…………………</w:t>
      </w:r>
    </w:p>
    <w:p w:rsidR="007B2646" w:rsidRPr="00EC4CC0" w:rsidRDefault="007B2646" w:rsidP="00C51198">
      <w:pPr>
        <w:widowControl/>
        <w:jc w:val="center"/>
        <w:rPr>
          <w:rFonts w:asciiTheme="minorHAnsi" w:eastAsia="Cambria" w:hAnsiTheme="minorHAnsi" w:cstheme="minorHAnsi"/>
          <w:sz w:val="22"/>
          <w:szCs w:val="22"/>
        </w:rPr>
      </w:pPr>
    </w:p>
    <w:p w:rsidR="00AE4766" w:rsidRPr="00EC4CC0" w:rsidRDefault="00AE4766" w:rsidP="00C511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6018" w:rsidRPr="00EC4CC0" w:rsidRDefault="00AE4766" w:rsidP="00246D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sz w:val="22"/>
          <w:szCs w:val="22"/>
        </w:rPr>
        <w:tab/>
        <w:t>W odpowiedzi na zap</w:t>
      </w:r>
      <w:r w:rsidR="006044F0" w:rsidRPr="00EC4CC0">
        <w:rPr>
          <w:rFonts w:asciiTheme="minorHAnsi" w:hAnsiTheme="minorHAnsi" w:cstheme="minorHAnsi"/>
          <w:sz w:val="22"/>
          <w:szCs w:val="22"/>
        </w:rPr>
        <w:t xml:space="preserve">roszenie do składania </w:t>
      </w:r>
      <w:r w:rsidRPr="00EC4CC0">
        <w:rPr>
          <w:rFonts w:asciiTheme="minorHAnsi" w:hAnsiTheme="minorHAnsi" w:cstheme="minorHAnsi"/>
          <w:sz w:val="22"/>
          <w:szCs w:val="22"/>
        </w:rPr>
        <w:t xml:space="preserve">ofert nr </w:t>
      </w:r>
      <w:r w:rsidR="008B186F">
        <w:rPr>
          <w:rFonts w:asciiTheme="minorHAnsi" w:hAnsiTheme="minorHAnsi" w:cstheme="minorHAnsi"/>
          <w:bCs/>
          <w:sz w:val="22"/>
          <w:szCs w:val="22"/>
        </w:rPr>
        <w:t>2401-ILZ</w:t>
      </w:r>
      <w:r w:rsidR="00000E8A" w:rsidRPr="00EC4CC0">
        <w:rPr>
          <w:rFonts w:asciiTheme="minorHAnsi" w:hAnsiTheme="minorHAnsi" w:cstheme="minorHAnsi"/>
          <w:bCs/>
          <w:sz w:val="22"/>
          <w:szCs w:val="22"/>
        </w:rPr>
        <w:t>.261.</w:t>
      </w:r>
      <w:r w:rsidR="008B186F">
        <w:rPr>
          <w:rFonts w:asciiTheme="minorHAnsi" w:hAnsiTheme="minorHAnsi" w:cstheme="minorHAnsi"/>
          <w:bCs/>
          <w:sz w:val="22"/>
          <w:szCs w:val="22"/>
        </w:rPr>
        <w:t>26</w:t>
      </w:r>
      <w:r w:rsidR="005625B1" w:rsidRPr="00EC4CC0">
        <w:rPr>
          <w:rFonts w:asciiTheme="minorHAnsi" w:hAnsiTheme="minorHAnsi" w:cstheme="minorHAnsi"/>
          <w:bCs/>
          <w:sz w:val="22"/>
          <w:szCs w:val="22"/>
        </w:rPr>
        <w:t>.202</w:t>
      </w:r>
      <w:r w:rsidR="008B186F">
        <w:rPr>
          <w:rFonts w:asciiTheme="minorHAnsi" w:hAnsiTheme="minorHAnsi" w:cstheme="minorHAnsi"/>
          <w:bCs/>
          <w:sz w:val="22"/>
          <w:szCs w:val="22"/>
        </w:rPr>
        <w:t>5</w:t>
      </w:r>
      <w:r w:rsidRPr="00EC4CC0">
        <w:rPr>
          <w:rFonts w:asciiTheme="minorHAnsi" w:hAnsiTheme="minorHAnsi" w:cstheme="minorHAnsi"/>
          <w:sz w:val="22"/>
          <w:szCs w:val="22"/>
        </w:rPr>
        <w:t xml:space="preserve"> </w:t>
      </w:r>
      <w:r w:rsidR="00000E8A" w:rsidRPr="00EC4CC0">
        <w:rPr>
          <w:rFonts w:asciiTheme="minorHAnsi" w:hAnsiTheme="minorHAnsi" w:cstheme="minorHAnsi"/>
          <w:sz w:val="22"/>
          <w:szCs w:val="22"/>
        </w:rPr>
        <w:t xml:space="preserve">na realizację </w:t>
      </w:r>
      <w:r w:rsidR="00A27A77" w:rsidRPr="00EC4CC0">
        <w:rPr>
          <w:rFonts w:asciiTheme="minorHAnsi" w:hAnsiTheme="minorHAnsi" w:cstheme="minorHAnsi"/>
          <w:sz w:val="22"/>
          <w:szCs w:val="22"/>
        </w:rPr>
        <w:t xml:space="preserve">usługi </w:t>
      </w:r>
      <w:r w:rsidR="00990B39" w:rsidRPr="00EC4CC0">
        <w:rPr>
          <w:rFonts w:asciiTheme="minorHAnsi" w:hAnsiTheme="minorHAnsi" w:cstheme="minorHAnsi"/>
          <w:sz w:val="22"/>
          <w:szCs w:val="22"/>
        </w:rPr>
        <w:t xml:space="preserve">pn.: </w:t>
      </w:r>
      <w:r w:rsidR="00990B39" w:rsidRPr="00EC4CC0">
        <w:rPr>
          <w:rFonts w:asciiTheme="minorHAnsi" w:hAnsiTheme="minorHAnsi" w:cstheme="minorHAnsi"/>
          <w:b/>
          <w:sz w:val="22"/>
          <w:szCs w:val="22"/>
        </w:rPr>
        <w:t>„</w:t>
      </w:r>
      <w:r w:rsidR="00A27A77" w:rsidRPr="00EC4CC0">
        <w:rPr>
          <w:rFonts w:asciiTheme="minorHAnsi" w:hAnsiTheme="minorHAnsi" w:cstheme="minorHAnsi"/>
          <w:b/>
          <w:bCs/>
          <w:sz w:val="22"/>
          <w:szCs w:val="22"/>
        </w:rPr>
        <w:t>Monitorowanie lokalnego systemu sygnalizacji pożaru (SSP) w 1</w:t>
      </w:r>
      <w:r w:rsidR="008B186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27A77" w:rsidRPr="00EC4CC0">
        <w:rPr>
          <w:rFonts w:asciiTheme="minorHAnsi" w:hAnsiTheme="minorHAnsi" w:cstheme="minorHAnsi"/>
          <w:b/>
          <w:bCs/>
          <w:sz w:val="22"/>
          <w:szCs w:val="22"/>
        </w:rPr>
        <w:t xml:space="preserve"> budynkach administrowanych przez IAS w Katowicach</w:t>
      </w:r>
      <w:r w:rsidR="00990B39" w:rsidRPr="00EC4CC0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1C364A" w:rsidRPr="00EC4CC0">
        <w:rPr>
          <w:rFonts w:asciiTheme="minorHAnsi" w:hAnsiTheme="minorHAnsi" w:cstheme="minorHAnsi"/>
          <w:sz w:val="22"/>
          <w:szCs w:val="22"/>
        </w:rPr>
        <w:t xml:space="preserve"> składamy ofertę na realizację przedmiotu zamówienia dla:</w:t>
      </w:r>
    </w:p>
    <w:p w:rsidR="00A27A77" w:rsidRDefault="00A27A77" w:rsidP="00246D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1271"/>
        <w:gridCol w:w="7228"/>
        <w:gridCol w:w="1135"/>
      </w:tblGrid>
      <w:tr w:rsidR="00CB4AC9" w:rsidRPr="00CB4AC9" w:rsidTr="00A27A77">
        <w:tc>
          <w:tcPr>
            <w:tcW w:w="1271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Część 1</w:t>
            </w:r>
          </w:p>
        </w:tc>
        <w:tc>
          <w:tcPr>
            <w:tcW w:w="7228" w:type="dxa"/>
          </w:tcPr>
          <w:p w:rsidR="00CB4AC9" w:rsidRPr="00704773" w:rsidRDefault="00A27A77" w:rsidP="00CB4AC9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Drugi Śląski Urząd Skarbowy w Bielsku-Białej,</w:t>
            </w:r>
          </w:p>
          <w:p w:rsidR="00A27A77" w:rsidRPr="00704773" w:rsidRDefault="00A27A77" w:rsidP="00CB4AC9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Warszawska 45, 43-300 Bielsko-Biała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CB4AC9" w:rsidTr="00A27A77">
        <w:tc>
          <w:tcPr>
            <w:tcW w:w="1271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Część 2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Urząd Skarbowy w Cieszynie,</w:t>
            </w:r>
          </w:p>
          <w:p w:rsidR="00A27A77" w:rsidRPr="00704773" w:rsidRDefault="00CB4AC9" w:rsidP="00A27A77">
            <w:pPr>
              <w:widowControl/>
              <w:suppressAutoHyphens w:val="0"/>
              <w:spacing w:line="360" w:lineRule="auto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</w:t>
            </w:r>
            <w:r w:rsidR="00A27A77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l</w:t>
            </w: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 I. Kraszewskiego 4, 43-300 Cieszyn</w:t>
            </w:r>
          </w:p>
        </w:tc>
        <w:tc>
          <w:tcPr>
            <w:tcW w:w="1135" w:type="dxa"/>
          </w:tcPr>
          <w:p w:rsidR="00A27A77" w:rsidRPr="00704773" w:rsidRDefault="00CB4AC9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CB4AC9" w:rsidTr="00A27A77">
        <w:tc>
          <w:tcPr>
            <w:tcW w:w="1271" w:type="dxa"/>
          </w:tcPr>
          <w:p w:rsidR="00A27A77" w:rsidRPr="00704773" w:rsidRDefault="00A27A77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Część 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Urząd Skarbowy w Czechowicach-Dziedzicach, </w:t>
            </w:r>
          </w:p>
          <w:p w:rsidR="00A27A77" w:rsidRPr="00704773" w:rsidRDefault="00A27A77" w:rsidP="00A27A77">
            <w:pPr>
              <w:spacing w:line="360" w:lineRule="auto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Nad Białką 1a, 43-502, Czechowice-Dziedzice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CB4AC9" w:rsidTr="00A27A77">
        <w:tc>
          <w:tcPr>
            <w:tcW w:w="1271" w:type="dxa"/>
          </w:tcPr>
          <w:p w:rsidR="00A27A77" w:rsidRPr="00704773" w:rsidRDefault="00A27A77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Część 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Pierwszy Urząd Skarbowy w Częstochowie, </w:t>
            </w:r>
          </w:p>
          <w:p w:rsidR="00A27A77" w:rsidRPr="00704773" w:rsidRDefault="00A27A77" w:rsidP="00A27A77">
            <w:pPr>
              <w:widowControl/>
              <w:suppressAutoHyphens w:val="0"/>
              <w:spacing w:line="360" w:lineRule="auto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Filomatów 18/20, 42-217 Częstochowa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CB4AC9" w:rsidTr="00A27A77">
        <w:tc>
          <w:tcPr>
            <w:tcW w:w="1271" w:type="dxa"/>
          </w:tcPr>
          <w:p w:rsidR="00A27A77" w:rsidRPr="00704773" w:rsidRDefault="00A27A77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Część 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Drugi Urząd Skarbowy w Częstochowie,</w:t>
            </w:r>
          </w:p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Tkacka 3, 42-200 Częstochowa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A27A77" w:rsidTr="00A27A77">
        <w:tc>
          <w:tcPr>
            <w:tcW w:w="1271" w:type="dxa"/>
          </w:tcPr>
          <w:p w:rsidR="00A27A77" w:rsidRPr="00704773" w:rsidRDefault="00A27A77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Część 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Śląski Urząd Celno-Skarbowy 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/ IAS w Katowicach, lokalizacja </w:t>
            </w: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w Częstochowie, </w:t>
            </w:r>
          </w:p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Tadeusza Rejtana 9, 42-200 Częstochowa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A27A77" w:rsidTr="00A27A77">
        <w:tc>
          <w:tcPr>
            <w:tcW w:w="1271" w:type="dxa"/>
          </w:tcPr>
          <w:p w:rsidR="00A27A77" w:rsidRPr="00704773" w:rsidRDefault="00A27A77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Część 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Urząd Skarbowy w Dąbrowie Górniczej,</w:t>
            </w:r>
          </w:p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Zygmunta Krasińskiego 33a, 41-300 Dąbrowa Górnicza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A27A77" w:rsidTr="00A27A77">
        <w:tc>
          <w:tcPr>
            <w:tcW w:w="1271" w:type="dxa"/>
          </w:tcPr>
          <w:p w:rsidR="00A27A77" w:rsidRPr="00704773" w:rsidRDefault="00A27A77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Część 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Drugi Urząd Skarbowy w Katowicach,</w:t>
            </w:r>
          </w:p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Ignacego Paderewskiego 32B, 40-282 Katowice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A27A77" w:rsidTr="00A27A77">
        <w:tc>
          <w:tcPr>
            <w:tcW w:w="1271" w:type="dxa"/>
          </w:tcPr>
          <w:p w:rsidR="00A27A77" w:rsidRPr="00704773" w:rsidRDefault="00A27A77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Część 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Śląski Urząd </w:t>
            </w:r>
            <w:proofErr w:type="spellStart"/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Celno</w:t>
            </w:r>
            <w:proofErr w:type="spellEnd"/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– Skarbowy w Katowicach,</w:t>
            </w:r>
          </w:p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Słoneczna 34, 40-136 Katowice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A27A77" w:rsidTr="00A27A77">
        <w:tc>
          <w:tcPr>
            <w:tcW w:w="1271" w:type="dxa"/>
          </w:tcPr>
          <w:p w:rsidR="00A27A77" w:rsidRPr="00704773" w:rsidRDefault="00A27A77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Część 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ind w:left="1418" w:hanging="1418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Urząd Skarbowy w Piekarach Śląskich, </w:t>
            </w:r>
          </w:p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Bytomska 92, 41-940 Piekary Śląskie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CB4AC9" w:rsidRPr="00A27A77" w:rsidTr="00A27A77">
        <w:tc>
          <w:tcPr>
            <w:tcW w:w="1271" w:type="dxa"/>
          </w:tcPr>
          <w:p w:rsidR="00A27A77" w:rsidRPr="00704773" w:rsidRDefault="00A27A77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Część 1</w:t>
            </w:r>
            <w:r w:rsidR="00CB4AC9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Pierwszy Śląski Urząd Skarbowy w Sosnowcu,</w:t>
            </w:r>
          </w:p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Braci Mieroszewskich 97, 41-219 Sosnowiec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AA0434" w:rsidRPr="00A27A77" w:rsidTr="00A27A77">
        <w:tc>
          <w:tcPr>
            <w:tcW w:w="1271" w:type="dxa"/>
          </w:tcPr>
          <w:p w:rsidR="00AA0434" w:rsidRPr="00704773" w:rsidRDefault="00AA0434" w:rsidP="00CB4AC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Część 12</w:t>
            </w:r>
          </w:p>
        </w:tc>
        <w:tc>
          <w:tcPr>
            <w:tcW w:w="7228" w:type="dxa"/>
          </w:tcPr>
          <w:p w:rsidR="00AA0434" w:rsidRPr="00704773" w:rsidRDefault="00AA0434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Urząd Skarbowy w Wodzisławiu Śląskim,</w:t>
            </w:r>
          </w:p>
          <w:p w:rsidR="00AA0434" w:rsidRPr="00704773" w:rsidRDefault="00AA0434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B. Głowackiego 4, 44-300 Wodzisław Śląski</w:t>
            </w:r>
          </w:p>
        </w:tc>
        <w:tc>
          <w:tcPr>
            <w:tcW w:w="1135" w:type="dxa"/>
          </w:tcPr>
          <w:p w:rsidR="00AA0434" w:rsidRPr="00704773" w:rsidRDefault="00AA0434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A27A77" w:rsidRPr="00AA0434" w:rsidTr="00A27A77">
        <w:tc>
          <w:tcPr>
            <w:tcW w:w="1271" w:type="dxa"/>
          </w:tcPr>
          <w:p w:rsidR="00A27A77" w:rsidRPr="00704773" w:rsidRDefault="00A27A77" w:rsidP="00AA0434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Część 1</w:t>
            </w:r>
            <w:r w:rsidR="00AA0434"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7228" w:type="dxa"/>
          </w:tcPr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Urząd Skarbowy w Zabrzu,</w:t>
            </w:r>
          </w:p>
          <w:p w:rsidR="00A27A77" w:rsidRPr="00704773" w:rsidRDefault="00A27A77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Bytomska 2, 41-800 Zabrze</w:t>
            </w:r>
          </w:p>
        </w:tc>
        <w:tc>
          <w:tcPr>
            <w:tcW w:w="1135" w:type="dxa"/>
          </w:tcPr>
          <w:p w:rsidR="00A27A77" w:rsidRPr="00704773" w:rsidRDefault="00A27A77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8B186F" w:rsidRPr="00AA0434" w:rsidTr="00A27A77">
        <w:tc>
          <w:tcPr>
            <w:tcW w:w="1271" w:type="dxa"/>
          </w:tcPr>
          <w:p w:rsidR="008B186F" w:rsidRPr="00704773" w:rsidRDefault="008B186F" w:rsidP="00AA0434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Część 14</w:t>
            </w:r>
          </w:p>
        </w:tc>
        <w:tc>
          <w:tcPr>
            <w:tcW w:w="7228" w:type="dxa"/>
          </w:tcPr>
          <w:p w:rsidR="008B186F" w:rsidRDefault="008B186F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8B186F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Urząd Skarbowy w Mysłowicach</w:t>
            </w:r>
            <w:r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8B186F" w:rsidRPr="00704773" w:rsidRDefault="008B186F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8B186F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Mickiewicza 4, 41-400 Mysłowice</w:t>
            </w:r>
          </w:p>
        </w:tc>
        <w:tc>
          <w:tcPr>
            <w:tcW w:w="1135" w:type="dxa"/>
          </w:tcPr>
          <w:p w:rsidR="008B186F" w:rsidRPr="00704773" w:rsidRDefault="008B186F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  <w:tr w:rsidR="008B186F" w:rsidRPr="00AA0434" w:rsidTr="00A27A77">
        <w:tc>
          <w:tcPr>
            <w:tcW w:w="1271" w:type="dxa"/>
          </w:tcPr>
          <w:p w:rsidR="008B186F" w:rsidRPr="00704773" w:rsidRDefault="008B186F" w:rsidP="00AA0434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Część 15</w:t>
            </w:r>
          </w:p>
        </w:tc>
        <w:tc>
          <w:tcPr>
            <w:tcW w:w="7228" w:type="dxa"/>
          </w:tcPr>
          <w:p w:rsidR="008B186F" w:rsidRDefault="008B186F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8B186F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Urząd Skarbowy w Zawierciu</w:t>
            </w:r>
            <w:r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8B186F" w:rsidRPr="00704773" w:rsidRDefault="008B186F" w:rsidP="00A27A77">
            <w:pPr>
              <w:widowControl/>
              <w:suppressAutoHyphens w:val="0"/>
              <w:spacing w:line="360" w:lineRule="auto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8B186F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ul. Leśna 8, 42-400 Zawiercie</w:t>
            </w:r>
          </w:p>
        </w:tc>
        <w:tc>
          <w:tcPr>
            <w:tcW w:w="1135" w:type="dxa"/>
          </w:tcPr>
          <w:p w:rsidR="008B186F" w:rsidRPr="00704773" w:rsidRDefault="008B186F" w:rsidP="00A27A77">
            <w:pPr>
              <w:widowControl/>
              <w:suppressAutoHyphens w:val="0"/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704773">
              <w:rPr>
                <w:rFonts w:asciiTheme="minorHAnsi" w:eastAsia="Cambria" w:hAnsiTheme="minorHAnsi" w:cstheme="minorHAnsi"/>
                <w:b/>
                <w:bCs/>
                <w:kern w:val="0"/>
                <w:sz w:val="20"/>
                <w:szCs w:val="20"/>
                <w:lang w:eastAsia="en-US" w:bidi="ar-SA"/>
              </w:rPr>
              <w:t>□*)</w:t>
            </w:r>
          </w:p>
        </w:tc>
      </w:tr>
    </w:tbl>
    <w:p w:rsidR="00A27A77" w:rsidRPr="00EC4CC0" w:rsidRDefault="00A27A77" w:rsidP="00A27A77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  <w:r w:rsidRPr="00EC4CC0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*zaznaczyć części, na które składana jest oferta</w:t>
      </w:r>
    </w:p>
    <w:p w:rsidR="00A27A77" w:rsidRPr="00EC4CC0" w:rsidRDefault="00A27A77" w:rsidP="00A27A77">
      <w:pPr>
        <w:widowControl/>
        <w:numPr>
          <w:ilvl w:val="0"/>
          <w:numId w:val="28"/>
        </w:numPr>
        <w:suppressAutoHyphens w:val="0"/>
        <w:spacing w:after="120" w:line="276" w:lineRule="auto"/>
        <w:ind w:left="426" w:hanging="426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EC4CC0">
        <w:rPr>
          <w:rFonts w:ascii="Calibri" w:eastAsia="Cambria" w:hAnsi="Calibri" w:cs="Calibri"/>
          <w:kern w:val="0"/>
          <w:sz w:val="22"/>
          <w:szCs w:val="22"/>
          <w:lang w:eastAsia="en-US" w:bidi="ar-SA"/>
        </w:rPr>
        <w:t xml:space="preserve">Oferujemy </w:t>
      </w:r>
      <w:r w:rsidRPr="00EC4CC0">
        <w:rPr>
          <w:rFonts w:ascii="Calibri" w:eastAsia="Cambria" w:hAnsi="Calibri" w:cs="Calibri"/>
          <w:bCs/>
          <w:sz w:val="22"/>
          <w:szCs w:val="22"/>
          <w:lang w:bidi="ar-SA"/>
        </w:rPr>
        <w:t>wykonanie przedmiotu zamówienia zgodnie z wymagan</w:t>
      </w:r>
      <w:r w:rsidRPr="00EC4CC0">
        <w:rPr>
          <w:rFonts w:ascii="Calibri" w:eastAsia="Cambria" w:hAnsi="Calibri" w:cs="Calibri"/>
          <w:sz w:val="22"/>
          <w:szCs w:val="22"/>
          <w:lang w:bidi="ar-SA"/>
        </w:rPr>
        <w:t>iami określonymi w Zaproszeniu do składania ofert</w:t>
      </w:r>
      <w:r w:rsidRPr="00EC4CC0">
        <w:rPr>
          <w:rFonts w:ascii="Calibri" w:eastAsia="Times New Roman" w:hAnsi="Calibri" w:cs="Calibri"/>
          <w:sz w:val="22"/>
          <w:szCs w:val="22"/>
          <w:lang w:bidi="ar-SA"/>
        </w:rPr>
        <w:t xml:space="preserve"> za niżej określoną cenę:</w:t>
      </w:r>
    </w:p>
    <w:p w:rsidR="003D745F" w:rsidRPr="00EC4CC0" w:rsidRDefault="00A27A77" w:rsidP="00704773">
      <w:pPr>
        <w:jc w:val="both"/>
        <w:textAlignment w:val="baseline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C4CC0">
        <w:rPr>
          <w:rFonts w:asciiTheme="minorHAnsi" w:eastAsia="Cambria" w:hAnsiTheme="minorHAnsi" w:cstheme="minorHAnsi"/>
          <w:b/>
          <w:sz w:val="22"/>
          <w:szCs w:val="22"/>
          <w:lang w:bidi="ar-SA"/>
        </w:rPr>
        <w:t>Dla części 1 -</w:t>
      </w:r>
      <w:r w:rsidRPr="00EC4CC0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3D745F" w:rsidRPr="00EC4CC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Drugi Śląski Urząd Skarbowy w Bielsku - Białej, ul. Warszawska 45, 43-300 Bielsko - Biała, numer linii analogowej PSTN: (33) 499 89 67,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0C194C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</w:t>
            </w:r>
            <w:r w:rsid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 złotych</w:t>
            </w:r>
          </w:p>
        </w:tc>
      </w:tr>
      <w:tr w:rsidR="00A27A77" w:rsidRPr="00AB7D7E" w:rsidTr="000C194C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0C194C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</w:t>
            </w:r>
            <w:r w:rsid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 złotych</w:t>
            </w:r>
          </w:p>
        </w:tc>
      </w:tr>
      <w:tr w:rsidR="00A27A77" w:rsidRPr="00AB7D7E" w:rsidTr="000C194C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 złotych</w:t>
            </w:r>
            <w:r w:rsid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br/>
            </w:r>
          </w:p>
        </w:tc>
      </w:tr>
      <w:tr w:rsidR="00A27A77" w:rsidRPr="00AB7D7E" w:rsidTr="000C194C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E619E5" w:rsidP="00E619E5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2025</w:t>
            </w:r>
            <w:r w:rsidR="00A27A77"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="00A27A77"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</w:t>
            </w:r>
            <w:r w:rsid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  <w:r w:rsid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br/>
            </w:r>
          </w:p>
        </w:tc>
      </w:tr>
    </w:tbl>
    <w:p w:rsidR="00704773" w:rsidRDefault="00704773" w:rsidP="00AB7D7E">
      <w:pPr>
        <w:ind w:left="357"/>
        <w:jc w:val="both"/>
        <w:textAlignment w:val="baseline"/>
        <w:rPr>
          <w:rFonts w:asciiTheme="minorHAnsi" w:eastAsia="Cambria" w:hAnsiTheme="minorHAnsi" w:cstheme="minorHAnsi"/>
          <w:b/>
          <w:sz w:val="20"/>
          <w:szCs w:val="20"/>
          <w:lang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 xml:space="preserve">Dla części 2 - </w:t>
      </w:r>
      <w:r w:rsidRPr="00704773">
        <w:rPr>
          <w:rFonts w:asciiTheme="minorHAnsi" w:eastAsia="Cambria" w:hAnsiTheme="minorHAnsi" w:cstheme="minorHAnsi"/>
          <w:sz w:val="22"/>
          <w:szCs w:val="22"/>
          <w:lang w:bidi="ar-SA"/>
        </w:rPr>
        <w:t xml:space="preserve"> </w:t>
      </w:r>
      <w:r w:rsidR="003D745F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Urząd Skarbowy w Cieszynie, ul. I. Kraszewskiego 4, 43-400 Cieszyn, numer linii analogowej PSTN: (33) 445 09 90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</w:t>
            </w:r>
            <w:r w:rsidR="0083291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27A77" w:rsidP="000C194C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E619E5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E619E5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E619E5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27A77" w:rsidP="000C194C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 złotych</w:t>
            </w:r>
          </w:p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3D745F" w:rsidRPr="00AB7D7E" w:rsidRDefault="003D745F" w:rsidP="00AB7D7E">
      <w:pPr>
        <w:ind w:left="360"/>
        <w:jc w:val="both"/>
        <w:textAlignment w:val="baseline"/>
        <w:rPr>
          <w:rFonts w:asciiTheme="minorHAnsi" w:eastAsia="Calibri" w:hAnsiTheme="minorHAnsi" w:cstheme="minorHAnsi"/>
          <w:b/>
          <w:kern w:val="2"/>
          <w:sz w:val="20"/>
          <w:szCs w:val="20"/>
          <w:lang w:eastAsia="en-US"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704773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 w:bidi="ar-SA"/>
        </w:rPr>
        <w:t>Dla części 3</w:t>
      </w:r>
      <w:r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 xml:space="preserve"> - </w:t>
      </w:r>
      <w:r w:rsidR="003D745F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Urząd Skarbowy w Czechowicach - Dziedzicach, ul. Nad Białką 1a, 43-502 Czechowice - Dziedzice, numer linii analogowej PSTN: (32) 215 06 46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 złotych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br/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E619E5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E619E5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6 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27A77" w:rsidP="000C194C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 złotych</w:t>
            </w:r>
          </w:p>
          <w:p w:rsidR="00A27A77" w:rsidRPr="00AB7D7E" w:rsidRDefault="00A27A77" w:rsidP="005739B5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704773" w:rsidRDefault="00704773" w:rsidP="00AB7D7E">
      <w:pPr>
        <w:ind w:left="357"/>
        <w:jc w:val="both"/>
        <w:textAlignment w:val="baseline"/>
        <w:rPr>
          <w:rFonts w:asciiTheme="minorHAnsi" w:eastAsia="Cambria" w:hAnsiTheme="minorHAnsi" w:cstheme="minorHAnsi"/>
          <w:b/>
          <w:sz w:val="20"/>
          <w:szCs w:val="20"/>
          <w:lang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>Dla części 4</w:t>
      </w:r>
      <w:r w:rsidRPr="00704773">
        <w:rPr>
          <w:rFonts w:asciiTheme="minorHAnsi" w:eastAsia="Cambria" w:hAnsiTheme="minorHAnsi" w:cstheme="minorHAnsi"/>
          <w:sz w:val="22"/>
          <w:szCs w:val="22"/>
          <w:lang w:bidi="ar-SA"/>
        </w:rPr>
        <w:t xml:space="preserve"> - </w:t>
      </w:r>
      <w:r w:rsidR="003D745F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Pierwszy Urząd Skarbowy w Częstochowie, ul. Filomatów 18/20,</w:t>
      </w:r>
      <w:r w:rsidR="003D745F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br/>
        <w:t>42-217 Częstochowa, numer linii analogowej PSTN: (34) 329 06 99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27A77" w:rsidP="000C194C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 złotych</w:t>
            </w:r>
          </w:p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8B186F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27A77" w:rsidP="000C194C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</w:t>
            </w:r>
            <w:r w:rsidR="005739B5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704773" w:rsidRDefault="00704773" w:rsidP="00AB7D7E">
      <w:pPr>
        <w:ind w:left="357"/>
        <w:jc w:val="both"/>
        <w:textAlignment w:val="baseline"/>
        <w:rPr>
          <w:rFonts w:asciiTheme="minorHAnsi" w:eastAsia="Cambria" w:hAnsiTheme="minorHAnsi" w:cstheme="minorHAnsi"/>
          <w:b/>
          <w:sz w:val="20"/>
          <w:szCs w:val="20"/>
          <w:lang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>Dla części 5</w:t>
      </w:r>
      <w:r w:rsidRPr="00704773">
        <w:rPr>
          <w:rFonts w:asciiTheme="minorHAnsi" w:eastAsia="Cambria" w:hAnsiTheme="minorHAnsi" w:cstheme="minorHAnsi"/>
          <w:sz w:val="22"/>
          <w:szCs w:val="22"/>
          <w:lang w:bidi="ar-SA"/>
        </w:rPr>
        <w:t xml:space="preserve"> -</w:t>
      </w:r>
      <w:r w:rsidRPr="00704773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3D745F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Drugi Urząd Skarbowy w Częstochowie, ul. Tkacka 3, 42-200 Częstochowa,  numer linii analogowej PSTN: (34) 361 95 14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1A5034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27A77" w:rsidP="000C194C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 złotych</w:t>
            </w:r>
          </w:p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8B186F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 złotych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br/>
            </w:r>
          </w:p>
        </w:tc>
      </w:tr>
    </w:tbl>
    <w:p w:rsidR="00704773" w:rsidRDefault="00704773" w:rsidP="00AB7D7E">
      <w:pPr>
        <w:ind w:left="357"/>
        <w:jc w:val="both"/>
        <w:textAlignment w:val="baseline"/>
        <w:rPr>
          <w:rFonts w:asciiTheme="minorHAnsi" w:eastAsia="Cambria" w:hAnsiTheme="minorHAnsi" w:cstheme="minorHAnsi"/>
          <w:b/>
          <w:sz w:val="20"/>
          <w:szCs w:val="20"/>
          <w:lang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>Dla części 6</w:t>
      </w:r>
      <w:r w:rsidRPr="00704773">
        <w:rPr>
          <w:rFonts w:asciiTheme="minorHAnsi" w:eastAsia="Cambria" w:hAnsiTheme="minorHAnsi" w:cstheme="minorHAnsi"/>
          <w:sz w:val="22"/>
          <w:szCs w:val="22"/>
          <w:lang w:bidi="ar-SA"/>
        </w:rPr>
        <w:t xml:space="preserve">- </w:t>
      </w:r>
      <w:r w:rsidR="003D745F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 xml:space="preserve">Śląski Urząd </w:t>
      </w:r>
      <w:proofErr w:type="spellStart"/>
      <w:r w:rsidR="003D745F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Celno</w:t>
      </w:r>
      <w:proofErr w:type="spellEnd"/>
      <w:r w:rsidR="003D745F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 xml:space="preserve"> – Skarbowy / Izba Administracji Skarbowej w Katowicach  lokalizacja w Częstochowie, ul. T. Rejtana 9, 42-200 Częstochowa, numer linii analogowej PSTN: (34) 370 84 96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8B186F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0C194C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... złotych </w:t>
            </w:r>
          </w:p>
        </w:tc>
      </w:tr>
    </w:tbl>
    <w:p w:rsidR="00704773" w:rsidRDefault="00704773" w:rsidP="00AB7D7E">
      <w:pPr>
        <w:ind w:left="357"/>
        <w:jc w:val="both"/>
        <w:textAlignment w:val="baseline"/>
        <w:rPr>
          <w:rFonts w:asciiTheme="minorHAnsi" w:eastAsia="Cambria" w:hAnsiTheme="minorHAnsi" w:cstheme="minorHAnsi"/>
          <w:b/>
          <w:sz w:val="20"/>
          <w:szCs w:val="20"/>
          <w:lang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>Dla części 7-</w:t>
      </w:r>
      <w:r w:rsidRPr="00704773">
        <w:rPr>
          <w:rFonts w:asciiTheme="minorHAnsi" w:eastAsia="Cambria" w:hAnsiTheme="minorHAnsi" w:cstheme="minorHAnsi"/>
          <w:sz w:val="22"/>
          <w:szCs w:val="22"/>
          <w:lang w:bidi="ar-SA"/>
        </w:rPr>
        <w:t xml:space="preserve">  </w:t>
      </w:r>
      <w:r w:rsidR="003D745F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Urząd Skarbowy w Dąbrowie Górniczej, ul. Z. Krasińskiego 33a, 41-300 Dąbrowa Górnicza, numer linii analogowej PSTN: (32) 718 74 03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1A503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</w:tc>
      </w:tr>
      <w:tr w:rsidR="00A27A77" w:rsidRPr="00AB7D7E" w:rsidTr="00CB4AC9">
        <w:trPr>
          <w:trHeight w:val="992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E74938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8B186F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................................................................................................</w:t>
            </w:r>
            <w:r w:rsidR="00E74938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 złotych</w:t>
            </w:r>
          </w:p>
        </w:tc>
      </w:tr>
    </w:tbl>
    <w:p w:rsidR="00704773" w:rsidRDefault="00704773" w:rsidP="00AB7D7E">
      <w:pPr>
        <w:ind w:left="357"/>
        <w:jc w:val="both"/>
        <w:textAlignment w:val="baseline"/>
        <w:rPr>
          <w:rFonts w:asciiTheme="minorHAnsi" w:eastAsia="Cambria" w:hAnsiTheme="minorHAnsi" w:cstheme="minorHAnsi"/>
          <w:b/>
          <w:sz w:val="20"/>
          <w:szCs w:val="20"/>
          <w:lang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>Dla części 8 -</w:t>
      </w:r>
      <w:r w:rsidRPr="00704773">
        <w:rPr>
          <w:rFonts w:asciiTheme="minorHAnsi" w:eastAsia="Cambria" w:hAnsiTheme="minorHAnsi" w:cstheme="minorHAnsi"/>
          <w:sz w:val="22"/>
          <w:szCs w:val="22"/>
          <w:lang w:bidi="ar-SA"/>
        </w:rPr>
        <w:t xml:space="preserve"> </w:t>
      </w:r>
      <w:r w:rsidR="00AB7D7E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Drugi Urząd Skarbowy w Katowicach, ul. I. Paderewskiego 32B, 40-282 Katowice, numer linii analogowej PSTN: (32) 718 70 04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</w:t>
            </w:r>
            <w:r w:rsidR="00945DB9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</w:t>
            </w:r>
            <w:r w:rsidR="00945DB9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945DB9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8B186F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...............................................................................................</w:t>
            </w:r>
            <w:r w:rsidR="00945DB9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 złotych</w:t>
            </w:r>
          </w:p>
        </w:tc>
      </w:tr>
    </w:tbl>
    <w:p w:rsidR="00704773" w:rsidRDefault="00704773" w:rsidP="00AB7D7E">
      <w:pPr>
        <w:ind w:left="357"/>
        <w:jc w:val="both"/>
        <w:textAlignment w:val="baseline"/>
        <w:rPr>
          <w:rFonts w:asciiTheme="minorHAnsi" w:eastAsia="Cambria" w:hAnsiTheme="minorHAnsi" w:cstheme="minorHAnsi"/>
          <w:b/>
          <w:sz w:val="20"/>
          <w:szCs w:val="20"/>
          <w:lang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>Dla części 9 -</w:t>
      </w:r>
      <w:r w:rsidRPr="00704773">
        <w:rPr>
          <w:rFonts w:asciiTheme="minorHAnsi" w:eastAsia="Cambria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832914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Śląski Urząd Celno</w:t>
      </w:r>
      <w:r w:rsidR="00AB7D7E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-Skarbowy w Katowicach, ul. Słoneczna 34, 40-136 Katowice, numery linii analogowej PSTN: (32) 718 73 08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</w:t>
            </w:r>
            <w:r w:rsidR="00945DB9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945DB9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</w:t>
            </w:r>
            <w:r w:rsidR="00945DB9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8B186F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</w:t>
            </w:r>
            <w:r w:rsidR="00945DB9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</w:tc>
      </w:tr>
    </w:tbl>
    <w:p w:rsidR="00704773" w:rsidRDefault="00704773" w:rsidP="00AB7D7E">
      <w:pPr>
        <w:ind w:left="357"/>
        <w:jc w:val="both"/>
        <w:textAlignment w:val="baseline"/>
        <w:rPr>
          <w:rFonts w:asciiTheme="minorHAnsi" w:eastAsia="Cambria" w:hAnsiTheme="minorHAnsi" w:cstheme="minorHAnsi"/>
          <w:b/>
          <w:sz w:val="20"/>
          <w:szCs w:val="20"/>
          <w:lang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kern w:val="2"/>
          <w:sz w:val="22"/>
          <w:szCs w:val="22"/>
          <w:lang w:bidi="ar-SA"/>
        </w:rPr>
      </w:pP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>Dla części 10 -</w:t>
      </w:r>
      <w:r w:rsidRPr="00704773">
        <w:rPr>
          <w:rFonts w:asciiTheme="minorHAnsi" w:eastAsia="Cambria" w:hAnsiTheme="minorHAnsi" w:cstheme="minorHAnsi"/>
          <w:sz w:val="22"/>
          <w:szCs w:val="22"/>
          <w:lang w:bidi="ar-SA"/>
        </w:rPr>
        <w:t xml:space="preserve"> </w:t>
      </w:r>
      <w:r w:rsidR="00AB7D7E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>Urząd Skarbowy w Piekarach Śląskich, ul. Bytomska 92, 41-940 Piekary Śląskie, numer linii analogowej PSTN: (32) 718 70 03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562E44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</w:t>
            </w:r>
            <w:r w:rsidR="00562E4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</w:t>
            </w:r>
            <w:r w:rsidR="00562E4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</w:t>
            </w:r>
            <w:r w:rsidR="00562E4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8B186F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................................................................................................</w:t>
            </w:r>
            <w:r w:rsidR="00562E4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 złotych</w:t>
            </w:r>
          </w:p>
        </w:tc>
      </w:tr>
    </w:tbl>
    <w:p w:rsidR="00704773" w:rsidRDefault="00704773" w:rsidP="00AB7D7E">
      <w:pPr>
        <w:ind w:left="357"/>
        <w:jc w:val="both"/>
        <w:textAlignment w:val="baseline"/>
        <w:rPr>
          <w:rFonts w:asciiTheme="minorHAnsi" w:eastAsia="Cambria" w:hAnsiTheme="minorHAnsi" w:cstheme="minorHAnsi"/>
          <w:b/>
          <w:sz w:val="20"/>
          <w:szCs w:val="20"/>
          <w:lang w:bidi="ar-SA"/>
        </w:rPr>
      </w:pPr>
    </w:p>
    <w:p w:rsidR="00A27A77" w:rsidRPr="00704773" w:rsidRDefault="00A27A77" w:rsidP="00704773">
      <w:pPr>
        <w:jc w:val="both"/>
        <w:textAlignment w:val="baseline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bidi="ar-SA"/>
        </w:rPr>
      </w:pP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>Dla części 11</w:t>
      </w:r>
      <w:r w:rsidR="00AB7D7E"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 xml:space="preserve"> </w:t>
      </w:r>
      <w:r w:rsidRPr="00704773">
        <w:rPr>
          <w:rFonts w:asciiTheme="minorHAnsi" w:eastAsia="Cambria" w:hAnsiTheme="minorHAnsi" w:cstheme="minorHAnsi"/>
          <w:b/>
          <w:sz w:val="22"/>
          <w:szCs w:val="22"/>
          <w:lang w:bidi="ar-SA"/>
        </w:rPr>
        <w:t>-</w:t>
      </w:r>
      <w:r w:rsidRPr="00704773">
        <w:rPr>
          <w:rFonts w:asciiTheme="minorHAnsi" w:eastAsia="Cambria" w:hAnsiTheme="minorHAnsi" w:cstheme="minorHAnsi"/>
          <w:sz w:val="22"/>
          <w:szCs w:val="22"/>
          <w:lang w:bidi="ar-SA"/>
        </w:rPr>
        <w:t xml:space="preserve">  </w:t>
      </w:r>
      <w:r w:rsidR="00AB7D7E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t xml:space="preserve">Pierwszy Śląski Urząd Skarbowy w Sosnowcu, ul. Braci Mieroszewskich 97, </w:t>
      </w:r>
      <w:r w:rsidR="00AB7D7E" w:rsidRPr="00704773">
        <w:rPr>
          <w:rFonts w:asciiTheme="minorHAnsi" w:eastAsia="Calibri" w:hAnsiTheme="minorHAnsi" w:cstheme="minorHAnsi"/>
          <w:kern w:val="2"/>
          <w:sz w:val="22"/>
          <w:szCs w:val="22"/>
          <w:lang w:eastAsia="en-US" w:bidi="ar-SA"/>
        </w:rPr>
        <w:br/>
        <w:t>41-219 Sosnowiec, numer linii analogowej PSTN: (32) 718 74 43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</w:t>
            </w:r>
            <w:r w:rsidR="00562E4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</w:tc>
      </w:tr>
      <w:tr w:rsidR="00A27A77" w:rsidRPr="00AB7D7E" w:rsidTr="00CB4AC9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 %</w:t>
            </w:r>
          </w:p>
        </w:tc>
      </w:tr>
      <w:tr w:rsidR="00A27A77" w:rsidRPr="00AB7D7E" w:rsidTr="00CB4AC9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</w:t>
            </w:r>
            <w:r w:rsidR="00562E4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KOSZT ABONAMENTU ZA 1 MIESIĄC BRUTTO</w:t>
            </w:r>
          </w:p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</w:t>
            </w:r>
            <w:r w:rsidR="00562E4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</w:t>
            </w: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 złotych</w:t>
            </w:r>
          </w:p>
        </w:tc>
      </w:tr>
      <w:tr w:rsidR="00A27A77" w:rsidRPr="00AB7D7E" w:rsidTr="00CB4AC9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27A77" w:rsidRPr="00AB7D7E" w:rsidRDefault="00A27A77" w:rsidP="00AB7D7E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WATOŚĆ USŁUGI BRUTTO ZA 12 MIESIĘCY tj. </w:t>
            </w:r>
          </w:p>
          <w:p w:rsidR="00A27A77" w:rsidRPr="00AB7D7E" w:rsidRDefault="00A27A77" w:rsidP="008B186F">
            <w:pPr>
              <w:widowControl/>
              <w:suppressAutoHyphens w:val="0"/>
              <w:jc w:val="center"/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od 1 grudnia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 do 30 listopada 202</w:t>
            </w:r>
            <w:r w:rsidR="008B186F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AB7D7E">
              <w:rPr>
                <w:rFonts w:asciiTheme="minorHAnsi" w:eastAsia="Cambria" w:hAnsiTheme="minorHAnsi" w:cstheme="minorHAnsi"/>
                <w:b/>
                <w:kern w:val="0"/>
                <w:sz w:val="20"/>
                <w:szCs w:val="20"/>
                <w:lang w:eastAsia="en-US" w:bidi="ar-SA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27A77" w:rsidP="000C194C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B7D7E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</w:t>
            </w:r>
            <w:r w:rsidR="00562E44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</w:t>
            </w:r>
            <w:r w:rsidR="000C194C"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  <w:t>.... złotych</w:t>
            </w:r>
          </w:p>
          <w:p w:rsidR="00A27A77" w:rsidRPr="00AB7D7E" w:rsidRDefault="00A27A77" w:rsidP="00AB7D7E">
            <w:pPr>
              <w:widowControl/>
              <w:suppressAutoHyphens w:val="0"/>
              <w:jc w:val="both"/>
              <w:rPr>
                <w:rFonts w:asciiTheme="minorHAnsi" w:eastAsia="Cambria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A27A77" w:rsidRPr="00AB7D7E" w:rsidRDefault="00A27A77" w:rsidP="00AB7D7E">
      <w:pPr>
        <w:widowControl/>
        <w:suppressAutoHyphens w:val="0"/>
        <w:jc w:val="both"/>
        <w:rPr>
          <w:rFonts w:asciiTheme="minorHAnsi" w:eastAsia="Cambria" w:hAnsiTheme="minorHAnsi" w:cstheme="minorHAnsi"/>
          <w:kern w:val="0"/>
          <w:sz w:val="20"/>
          <w:szCs w:val="20"/>
          <w:lang w:eastAsia="en-US" w:bidi="ar-SA"/>
        </w:rPr>
      </w:pPr>
    </w:p>
    <w:p w:rsidR="00AB7D7E" w:rsidRPr="00704773" w:rsidRDefault="00AB7D7E" w:rsidP="00AB7D7E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4773">
        <w:rPr>
          <w:rFonts w:asciiTheme="minorHAnsi" w:hAnsiTheme="minorHAnsi" w:cstheme="minorHAnsi"/>
          <w:b/>
          <w:sz w:val="22"/>
          <w:szCs w:val="22"/>
        </w:rPr>
        <w:t>Dla części 12 -</w:t>
      </w:r>
      <w:r w:rsidRPr="00704773">
        <w:rPr>
          <w:rFonts w:asciiTheme="minorHAnsi" w:hAnsiTheme="minorHAnsi" w:cstheme="minorHAnsi"/>
          <w:sz w:val="22"/>
          <w:szCs w:val="22"/>
        </w:rPr>
        <w:t xml:space="preserve">  Urząd Skarbowy w Wodzisławiu Śląskim, ul. B. Głowackiego 4, 44-300 Wodzisław Śląski, numer linii analogowej PSTN: (32) 718 74 40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B7D7E" w:rsidRPr="00AB7D7E" w:rsidTr="008B186F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</w:t>
            </w:r>
            <w:r w:rsidR="00562E44">
              <w:rPr>
                <w:rFonts w:asciiTheme="minorHAnsi" w:hAnsiTheme="minorHAnsi" w:cstheme="minorHAnsi"/>
                <w:sz w:val="20"/>
                <w:szCs w:val="20"/>
              </w:rPr>
              <w:t>............................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 złotych</w:t>
            </w:r>
          </w:p>
        </w:tc>
      </w:tr>
      <w:tr w:rsidR="00AB7D7E" w:rsidRPr="00AB7D7E" w:rsidTr="008B186F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 %</w:t>
            </w:r>
          </w:p>
        </w:tc>
      </w:tr>
      <w:tr w:rsidR="00AB7D7E" w:rsidRPr="00AB7D7E" w:rsidTr="008B186F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</w:t>
            </w:r>
            <w:r w:rsidR="00562E44">
              <w:rPr>
                <w:rFonts w:asciiTheme="minorHAnsi" w:hAnsiTheme="minorHAnsi" w:cstheme="minorHAnsi"/>
                <w:sz w:val="20"/>
                <w:szCs w:val="20"/>
              </w:rPr>
              <w:t>...........................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</w:tc>
      </w:tr>
      <w:tr w:rsidR="00AB7D7E" w:rsidRPr="00AB7D7E" w:rsidTr="008B186F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KOSZT ABONAMENTU ZA 1 MIESIĄC BRUTTO</w:t>
            </w:r>
          </w:p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B7D7E" w:rsidP="000C19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</w:t>
            </w:r>
            <w:r w:rsidR="00562E44">
              <w:rPr>
                <w:rFonts w:asciiTheme="minorHAnsi" w:hAnsiTheme="minorHAnsi" w:cstheme="minorHAnsi"/>
                <w:sz w:val="20"/>
                <w:szCs w:val="20"/>
              </w:rPr>
              <w:t>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7D7E" w:rsidRPr="00AB7D7E" w:rsidTr="008B186F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WATOŚĆ USŁUGI BRUTTO ZA 12 MIESIĘCY tj.</w:t>
            </w:r>
          </w:p>
          <w:p w:rsidR="00AB7D7E" w:rsidRPr="00AB7D7E" w:rsidRDefault="00AB7D7E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od 1 grudnia 202</w:t>
            </w:r>
            <w:r w:rsidR="008B186F">
              <w:rPr>
                <w:rFonts w:asciiTheme="minorHAnsi" w:hAnsiTheme="minorHAnsi" w:cstheme="minorHAnsi"/>
                <w:b/>
                <w:sz w:val="20"/>
                <w:szCs w:val="20"/>
              </w:rPr>
              <w:t>5 r. do 30 listopada 2026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B7D7E" w:rsidP="000C19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  <w:r w:rsidR="00562E44">
              <w:rPr>
                <w:rFonts w:asciiTheme="minorHAnsi" w:hAnsiTheme="minorHAnsi" w:cstheme="minorHAnsi"/>
                <w:sz w:val="20"/>
                <w:szCs w:val="20"/>
              </w:rPr>
              <w:t>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7D7E" w:rsidRPr="00AB7D7E" w:rsidRDefault="00AB7D7E" w:rsidP="00AB7D7E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:rsidR="00A27A77" w:rsidRPr="00AB7D7E" w:rsidRDefault="00A27A77" w:rsidP="00AB7D7E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:rsidR="00AB7D7E" w:rsidRPr="00704773" w:rsidRDefault="00AB7D7E" w:rsidP="00AB7D7E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4773">
        <w:rPr>
          <w:rFonts w:asciiTheme="minorHAnsi" w:hAnsiTheme="minorHAnsi" w:cstheme="minorHAnsi"/>
          <w:b/>
          <w:sz w:val="22"/>
          <w:szCs w:val="22"/>
        </w:rPr>
        <w:t>Dla części 13 -</w:t>
      </w:r>
      <w:r w:rsidRPr="00704773">
        <w:rPr>
          <w:rFonts w:asciiTheme="minorHAnsi" w:hAnsiTheme="minorHAnsi" w:cstheme="minorHAnsi"/>
          <w:sz w:val="22"/>
          <w:szCs w:val="22"/>
        </w:rPr>
        <w:t xml:space="preserve">  Urząd Skarbowy w Zabrzu, ul. Bytomska 2, 42-800 Zabrze, numer linii analogowej PSTN: (32) 278 17 42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AB7D7E" w:rsidRPr="00AB7D7E" w:rsidTr="008B186F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  <w:r w:rsidR="00562E44">
              <w:rPr>
                <w:rFonts w:asciiTheme="minorHAnsi" w:hAnsiTheme="minorHAnsi" w:cstheme="minorHAnsi"/>
                <w:sz w:val="20"/>
                <w:szCs w:val="20"/>
              </w:rPr>
              <w:t>...........................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 złotych</w:t>
            </w:r>
          </w:p>
        </w:tc>
      </w:tr>
      <w:tr w:rsidR="00AB7D7E" w:rsidRPr="00AB7D7E" w:rsidTr="008B186F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 %</w:t>
            </w:r>
          </w:p>
        </w:tc>
      </w:tr>
      <w:tr w:rsidR="00AB7D7E" w:rsidRPr="00AB7D7E" w:rsidTr="008B186F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</w:t>
            </w:r>
            <w:r w:rsidR="00562E44">
              <w:rPr>
                <w:rFonts w:asciiTheme="minorHAnsi" w:hAnsiTheme="minorHAnsi" w:cstheme="minorHAnsi"/>
                <w:sz w:val="20"/>
                <w:szCs w:val="20"/>
              </w:rPr>
              <w:t>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</w:tc>
      </w:tr>
      <w:tr w:rsidR="00AB7D7E" w:rsidRPr="00AB7D7E" w:rsidTr="008B186F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KOSZT ABONAMENTU ZA 1 MIESIĄC BRUTTO</w:t>
            </w:r>
          </w:p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</w:t>
            </w:r>
            <w:r w:rsidR="00704773">
              <w:rPr>
                <w:rFonts w:asciiTheme="minorHAnsi" w:hAnsiTheme="minorHAnsi" w:cstheme="minorHAnsi"/>
                <w:sz w:val="20"/>
                <w:szCs w:val="20"/>
              </w:rPr>
              <w:t>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</w:tc>
      </w:tr>
      <w:tr w:rsidR="00AB7D7E" w:rsidRPr="00AB7D7E" w:rsidTr="008B186F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B7D7E" w:rsidRPr="00AB7D7E" w:rsidRDefault="00AB7D7E" w:rsidP="0070477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WATOŚĆ USŁUGI BRUTTO ZA 12 MIESIĘCY tj.</w:t>
            </w:r>
          </w:p>
          <w:p w:rsidR="00AB7D7E" w:rsidRPr="00AB7D7E" w:rsidRDefault="00AB7D7E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od 1 grudnia 202</w:t>
            </w:r>
            <w:r w:rsidR="008B186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 do 30 listopada 202</w:t>
            </w:r>
            <w:r w:rsidR="008B186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AB7D7E" w:rsidP="000C19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  <w:r w:rsidR="00704773">
              <w:rPr>
                <w:rFonts w:asciiTheme="minorHAnsi" w:hAnsiTheme="minorHAnsi" w:cstheme="minorHAnsi"/>
                <w:sz w:val="20"/>
                <w:szCs w:val="20"/>
              </w:rPr>
              <w:t>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  <w:p w:rsidR="00AB7D7E" w:rsidRPr="00AB7D7E" w:rsidRDefault="00AB7D7E" w:rsidP="00AB7D7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27A77" w:rsidRDefault="00A27A77" w:rsidP="00D63FF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8B186F" w:rsidRPr="00704773" w:rsidRDefault="008B186F" w:rsidP="008B186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4773">
        <w:rPr>
          <w:rFonts w:asciiTheme="minorHAnsi" w:hAnsiTheme="minorHAnsi" w:cstheme="minorHAnsi"/>
          <w:b/>
          <w:sz w:val="22"/>
          <w:szCs w:val="22"/>
        </w:rPr>
        <w:t>Dla części 1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704773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704773">
        <w:rPr>
          <w:rFonts w:asciiTheme="minorHAnsi" w:hAnsiTheme="minorHAnsi" w:cstheme="minorHAnsi"/>
          <w:sz w:val="22"/>
          <w:szCs w:val="22"/>
        </w:rPr>
        <w:t xml:space="preserve"> </w:t>
      </w:r>
      <w:r w:rsidRPr="008B186F">
        <w:rPr>
          <w:rFonts w:asciiTheme="minorHAnsi" w:hAnsiTheme="minorHAnsi" w:cstheme="minorHAnsi"/>
          <w:sz w:val="22"/>
          <w:szCs w:val="22"/>
        </w:rPr>
        <w:t>Urząd Skarbowy w Mysłowicach, ul. Mickiewicza 4, 41-400 Mysłowice, numer linii analogowej PSTN: (32) 718 74 11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8B186F" w:rsidRPr="00AB7D7E" w:rsidTr="008B186F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 złotych</w:t>
            </w:r>
          </w:p>
        </w:tc>
      </w:tr>
      <w:tr w:rsidR="008B186F" w:rsidRPr="00AB7D7E" w:rsidTr="008B186F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 %</w:t>
            </w:r>
          </w:p>
        </w:tc>
      </w:tr>
      <w:tr w:rsidR="008B186F" w:rsidRPr="00AB7D7E" w:rsidTr="008B186F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</w:tc>
      </w:tr>
      <w:tr w:rsidR="008B186F" w:rsidRPr="00AB7D7E" w:rsidTr="008B186F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KOSZT ABONAMENTU ZA 1 MIESIĄC BRUTTO</w:t>
            </w:r>
          </w:p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8B186F" w:rsidP="000C19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186F" w:rsidRPr="00AB7D7E" w:rsidTr="008B186F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WATOŚĆ USŁUGI BRUTTO ZA 12 MIESIĘCY tj.</w:t>
            </w:r>
          </w:p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od 1 grudnia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 do 30 listopada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8B186F" w:rsidP="000C19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B186F" w:rsidRDefault="008B186F" w:rsidP="00D63FF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8B186F" w:rsidRPr="00704773" w:rsidRDefault="008B186F" w:rsidP="008B186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704773">
        <w:rPr>
          <w:rFonts w:asciiTheme="minorHAnsi" w:hAnsiTheme="minorHAnsi" w:cstheme="minorHAnsi"/>
          <w:b/>
          <w:sz w:val="22"/>
          <w:szCs w:val="22"/>
        </w:rPr>
        <w:t>Dla części 1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704773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704773">
        <w:rPr>
          <w:rFonts w:asciiTheme="minorHAnsi" w:hAnsiTheme="minorHAnsi" w:cstheme="minorHAnsi"/>
          <w:sz w:val="22"/>
          <w:szCs w:val="22"/>
        </w:rPr>
        <w:t xml:space="preserve">  </w:t>
      </w:r>
      <w:r w:rsidRPr="008B186F">
        <w:rPr>
          <w:rFonts w:asciiTheme="minorHAnsi" w:hAnsiTheme="minorHAnsi" w:cstheme="minorHAnsi"/>
          <w:sz w:val="22"/>
          <w:szCs w:val="22"/>
        </w:rPr>
        <w:t>Urząd Skarbowy w Zawierciu, ul. Leśna 8, 42-400 Zawiercie, numer linii analogowej PSTN: (32) 718 74 41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8B186F" w:rsidRPr="00AB7D7E" w:rsidTr="008B186F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KOSZT ABONAMENTU ZA 1 MIESIAC NETTO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 złotych</w:t>
            </w:r>
          </w:p>
        </w:tc>
      </w:tr>
      <w:tr w:rsidR="008B186F" w:rsidRPr="00AB7D7E" w:rsidTr="008B186F">
        <w:trPr>
          <w:trHeight w:val="746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 %</w:t>
            </w:r>
          </w:p>
        </w:tc>
      </w:tr>
      <w:tr w:rsidR="008B186F" w:rsidRPr="00AB7D7E" w:rsidTr="008B186F">
        <w:trPr>
          <w:trHeight w:val="1003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Wartość podatku VAT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</w:tc>
      </w:tr>
      <w:tr w:rsidR="008B186F" w:rsidRPr="00AB7D7E" w:rsidTr="008B186F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KOSZT ABONAMENTU ZA 1 MIESIĄC BRUTTO</w:t>
            </w:r>
          </w:p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(koszt oferty netto + koszt podatku VAT)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8B186F" w:rsidP="000C19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186F" w:rsidRPr="00AB7D7E" w:rsidTr="008B186F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WATOŚĆ USŁUGI BRUTTO ZA 12 MIESIĘCY tj.</w:t>
            </w:r>
          </w:p>
          <w:p w:rsidR="008B186F" w:rsidRPr="00AB7D7E" w:rsidRDefault="008B186F" w:rsidP="008B186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od 1 grudnia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 do 30 listopada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8B186F" w:rsidP="000C19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  <w:p w:rsidR="008B186F" w:rsidRPr="00AB7D7E" w:rsidRDefault="008B186F" w:rsidP="008B186F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B186F" w:rsidRPr="00000E8A" w:rsidRDefault="008B186F" w:rsidP="00D63FF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0C194C" w:rsidRDefault="000C194C" w:rsidP="00000E8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986"/>
        <w:gridCol w:w="6989"/>
      </w:tblGrid>
      <w:tr w:rsidR="000C194C" w:rsidRPr="00AB7D7E" w:rsidTr="00924332">
        <w:trPr>
          <w:trHeight w:val="1397"/>
        </w:trPr>
        <w:tc>
          <w:tcPr>
            <w:tcW w:w="400" w:type="dxa"/>
            <w:shd w:val="clear" w:color="auto" w:fill="auto"/>
            <w:vAlign w:val="center"/>
          </w:tcPr>
          <w:p w:rsidR="000C194C" w:rsidRPr="00AB7D7E" w:rsidRDefault="000C194C" w:rsidP="00924332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C194C" w:rsidRPr="00AB7D7E" w:rsidRDefault="000C194C" w:rsidP="0092433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CAŁKOWITA 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WATOŚĆ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OFEROWANEJ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USŁUGI BRUTTO ZA 12 MIESIĘCY tj.</w:t>
            </w:r>
          </w:p>
          <w:p w:rsidR="000C194C" w:rsidRDefault="000C194C" w:rsidP="0092433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>od 1 grudnia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 do 30 listopada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AB7D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</w:p>
          <w:p w:rsidR="000C194C" w:rsidRPr="000C194C" w:rsidRDefault="000C194C" w:rsidP="00924332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C194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(proszę o wpisanie sumy wszystkich zaznaczonych części)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C194C" w:rsidRPr="00AB7D7E" w:rsidRDefault="000C194C" w:rsidP="00924332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........................</w:t>
            </w:r>
            <w:r w:rsidRPr="00AB7D7E">
              <w:rPr>
                <w:rFonts w:asciiTheme="minorHAnsi" w:hAnsiTheme="minorHAnsi" w:cstheme="minorHAnsi"/>
                <w:sz w:val="20"/>
                <w:szCs w:val="20"/>
              </w:rPr>
              <w:t>.... złotych</w:t>
            </w:r>
          </w:p>
          <w:p w:rsidR="000C194C" w:rsidRPr="00AB7D7E" w:rsidRDefault="000C194C" w:rsidP="00924332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C194C" w:rsidRDefault="000C194C" w:rsidP="00000E8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0C194C" w:rsidRDefault="000C194C" w:rsidP="00000E8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1061BF" w:rsidRPr="00EC4CC0" w:rsidRDefault="001061BF" w:rsidP="00000E8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sz w:val="22"/>
          <w:szCs w:val="22"/>
        </w:rPr>
        <w:t xml:space="preserve">Podana cena obejmuje wszelkie zobowiązania Zamawiającego w stosunku do Wykonawcy i zawiera wszystkie koszty bezpośrednie i pośrednie związane z prawidłową realizacją przedmiotu zamówienia. </w:t>
      </w:r>
    </w:p>
    <w:p w:rsidR="000C194C" w:rsidRPr="00EC4CC0" w:rsidRDefault="000C194C" w:rsidP="00000E8A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540DB" w:rsidRPr="00EC4CC0" w:rsidRDefault="009540DB" w:rsidP="00236560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236560" w:rsidRPr="00EC4CC0">
        <w:rPr>
          <w:rFonts w:asciiTheme="minorHAnsi" w:hAnsiTheme="minorHAnsi" w:cstheme="minorHAnsi"/>
          <w:b/>
          <w:bCs/>
          <w:sz w:val="22"/>
          <w:szCs w:val="22"/>
        </w:rPr>
        <w:t xml:space="preserve">ERMIN </w:t>
      </w:r>
      <w:r w:rsidR="00AF50F9" w:rsidRPr="00EC4CC0">
        <w:rPr>
          <w:rFonts w:asciiTheme="minorHAnsi" w:hAnsiTheme="minorHAnsi" w:cstheme="minorHAnsi"/>
          <w:b/>
          <w:bCs/>
          <w:sz w:val="22"/>
          <w:szCs w:val="22"/>
        </w:rPr>
        <w:t xml:space="preserve">I WARUNKI </w:t>
      </w:r>
      <w:r w:rsidR="00236560" w:rsidRPr="00EC4CC0">
        <w:rPr>
          <w:rFonts w:asciiTheme="minorHAnsi" w:hAnsiTheme="minorHAnsi" w:cstheme="minorHAnsi"/>
          <w:b/>
          <w:bCs/>
          <w:sz w:val="22"/>
          <w:szCs w:val="22"/>
        </w:rPr>
        <w:t>REALIZACJI</w:t>
      </w:r>
      <w:r w:rsidRPr="00EC4CC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1061BF" w:rsidRPr="00EC4CC0" w:rsidRDefault="00AF50F9" w:rsidP="00145D9A">
      <w:pPr>
        <w:pStyle w:val="Akapitzlist"/>
        <w:widowControl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4CC0">
        <w:rPr>
          <w:rFonts w:asciiTheme="minorHAnsi" w:hAnsiTheme="minorHAnsi" w:cstheme="minorHAnsi"/>
          <w:bCs/>
          <w:sz w:val="22"/>
          <w:szCs w:val="22"/>
        </w:rPr>
        <w:t>Przedmiot zamówienia</w:t>
      </w:r>
      <w:r w:rsidR="00B8115C" w:rsidRPr="00EC4CC0">
        <w:rPr>
          <w:rFonts w:asciiTheme="minorHAnsi" w:hAnsiTheme="minorHAnsi" w:cstheme="minorHAnsi"/>
          <w:bCs/>
          <w:sz w:val="22"/>
          <w:szCs w:val="22"/>
        </w:rPr>
        <w:t xml:space="preserve"> dla wszystkich 1</w:t>
      </w:r>
      <w:r w:rsidR="000C194C">
        <w:rPr>
          <w:rFonts w:asciiTheme="minorHAnsi" w:hAnsiTheme="minorHAnsi" w:cstheme="minorHAnsi"/>
          <w:bCs/>
          <w:sz w:val="22"/>
          <w:szCs w:val="22"/>
        </w:rPr>
        <w:t>5</w:t>
      </w:r>
      <w:r w:rsidR="00B8115C" w:rsidRPr="00EC4CC0">
        <w:rPr>
          <w:rFonts w:asciiTheme="minorHAnsi" w:hAnsiTheme="minorHAnsi" w:cstheme="minorHAnsi"/>
          <w:bCs/>
          <w:sz w:val="22"/>
          <w:szCs w:val="22"/>
        </w:rPr>
        <w:t xml:space="preserve"> części będzie realizowany </w:t>
      </w:r>
      <w:r w:rsidRPr="00EC4CC0">
        <w:rPr>
          <w:rFonts w:asciiTheme="minorHAnsi" w:hAnsiTheme="minorHAnsi" w:cstheme="minorHAnsi"/>
          <w:bCs/>
          <w:sz w:val="22"/>
          <w:szCs w:val="22"/>
        </w:rPr>
        <w:t>w terminie</w:t>
      </w:r>
      <w:r w:rsidR="00B8115C" w:rsidRPr="00EC4C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8115C" w:rsidRPr="00EC4CC0">
        <w:rPr>
          <w:rFonts w:asciiTheme="minorHAnsi" w:hAnsiTheme="minorHAnsi" w:cstheme="minorHAnsi"/>
          <w:b/>
          <w:bCs/>
          <w:sz w:val="22"/>
          <w:szCs w:val="22"/>
        </w:rPr>
        <w:t>od 1 grudnia 202</w:t>
      </w:r>
      <w:r w:rsidR="00E619E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B8115C" w:rsidRPr="00EC4CC0">
        <w:rPr>
          <w:rFonts w:asciiTheme="minorHAnsi" w:hAnsiTheme="minorHAnsi" w:cstheme="minorHAnsi"/>
          <w:b/>
          <w:bCs/>
          <w:sz w:val="22"/>
          <w:szCs w:val="22"/>
        </w:rPr>
        <w:t xml:space="preserve"> r. do 30 listopada 202</w:t>
      </w:r>
      <w:r w:rsidR="00E619E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8115C" w:rsidRPr="00EC4CC0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:rsidR="001061BF" w:rsidRPr="00EC4CC0" w:rsidRDefault="001061BF" w:rsidP="00AF50F9">
      <w:pPr>
        <w:pStyle w:val="Akapitzlist"/>
        <w:widowControl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B09C1" w:rsidRPr="00EC4CC0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4CC0">
        <w:rPr>
          <w:rFonts w:asciiTheme="minorHAnsi" w:hAnsiTheme="minorHAnsi" w:cstheme="minorHAnsi"/>
          <w:b/>
          <w:sz w:val="22"/>
          <w:szCs w:val="22"/>
        </w:rPr>
        <w:t>MIEJSCE REALIZACJI PRZEDMIOTU ZAMÓWIENIA:</w:t>
      </w:r>
    </w:p>
    <w:p w:rsidR="00D63FF4" w:rsidRPr="00EC4CC0" w:rsidRDefault="00B8115C" w:rsidP="00853D57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sz w:val="22"/>
          <w:szCs w:val="22"/>
        </w:rPr>
        <w:t>Dane adresowe poszczególnych 1</w:t>
      </w:r>
      <w:r w:rsidR="00E619E5">
        <w:rPr>
          <w:rFonts w:asciiTheme="minorHAnsi" w:hAnsiTheme="minorHAnsi" w:cstheme="minorHAnsi"/>
          <w:sz w:val="22"/>
          <w:szCs w:val="22"/>
        </w:rPr>
        <w:t>5</w:t>
      </w:r>
      <w:r w:rsidRPr="00EC4CC0">
        <w:rPr>
          <w:rFonts w:asciiTheme="minorHAnsi" w:hAnsiTheme="minorHAnsi" w:cstheme="minorHAnsi"/>
          <w:sz w:val="22"/>
          <w:szCs w:val="22"/>
        </w:rPr>
        <w:t xml:space="preserve">-stu jednostek zawiera </w:t>
      </w:r>
      <w:r w:rsidR="00E619E5">
        <w:rPr>
          <w:rFonts w:asciiTheme="minorHAnsi" w:hAnsiTheme="minorHAnsi" w:cstheme="minorHAnsi"/>
          <w:sz w:val="22"/>
          <w:szCs w:val="22"/>
          <w:u w:val="single"/>
        </w:rPr>
        <w:t>Załącznik nr 1</w:t>
      </w:r>
      <w:r w:rsidRPr="00EC4CC0">
        <w:rPr>
          <w:rFonts w:asciiTheme="minorHAnsi" w:hAnsiTheme="minorHAnsi" w:cstheme="minorHAnsi"/>
          <w:sz w:val="22"/>
          <w:szCs w:val="22"/>
        </w:rPr>
        <w:t xml:space="preserve"> do Zaproszenia.</w:t>
      </w:r>
    </w:p>
    <w:p w:rsidR="00B8115C" w:rsidRPr="00EC4CC0" w:rsidRDefault="00B8115C" w:rsidP="00853D57">
      <w:pPr>
        <w:widowControl/>
        <w:jc w:val="both"/>
        <w:rPr>
          <w:rFonts w:asciiTheme="minorHAnsi" w:hAnsiTheme="minorHAnsi" w:cstheme="minorHAnsi"/>
          <w:sz w:val="22"/>
          <w:szCs w:val="22"/>
        </w:rPr>
      </w:pPr>
    </w:p>
    <w:p w:rsidR="001B09C1" w:rsidRPr="00EC4CC0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4CC0">
        <w:rPr>
          <w:rFonts w:asciiTheme="minorHAnsi" w:hAnsiTheme="minorHAnsi" w:cstheme="minorHAnsi"/>
          <w:b/>
          <w:sz w:val="22"/>
          <w:szCs w:val="22"/>
        </w:rPr>
        <w:t>WARUNKI PŁATNOŚCI:</w:t>
      </w:r>
    </w:p>
    <w:p w:rsidR="00E619E5" w:rsidRPr="00E619E5" w:rsidRDefault="00E619E5" w:rsidP="00E619E5">
      <w:pPr>
        <w:pStyle w:val="NormalnyWeb"/>
        <w:numPr>
          <w:ilvl w:val="0"/>
          <w:numId w:val="30"/>
        </w:numPr>
        <w:suppressAutoHyphens/>
        <w:spacing w:before="120" w:beforeAutospacing="0" w:after="0" w:afterAutospacing="0"/>
        <w:ind w:left="357"/>
        <w:jc w:val="both"/>
        <w:rPr>
          <w:rFonts w:asciiTheme="minorHAnsi" w:eastAsiaTheme="minorEastAsia" w:hAnsiTheme="minorHAnsi" w:cstheme="minorHAnsi"/>
          <w:lang w:eastAsia="en-US"/>
        </w:rPr>
      </w:pPr>
      <w:r w:rsidRPr="00E619E5">
        <w:rPr>
          <w:rFonts w:asciiTheme="minorHAnsi" w:eastAsiaTheme="minorEastAsia" w:hAnsiTheme="minorHAnsi" w:cstheme="minorHAnsi"/>
          <w:lang w:eastAsia="en-US"/>
        </w:rPr>
        <w:t>Należność miesięczna za przedmiot usługi płatna będzie za dany miesiąc kalendarzowy, przelewem na rachunek bankowy Wykonawcy wskazany na fakturze, w terminie 21 dni od dnia otrzymania przez Zamawiającego prawidłowo wystawionej faktury VAT.</w:t>
      </w:r>
    </w:p>
    <w:p w:rsidR="00E619E5" w:rsidRPr="00E619E5" w:rsidRDefault="00E619E5" w:rsidP="00E619E5">
      <w:pPr>
        <w:pStyle w:val="NormalnyWeb"/>
        <w:numPr>
          <w:ilvl w:val="0"/>
          <w:numId w:val="30"/>
        </w:numPr>
        <w:suppressAutoHyphens/>
        <w:spacing w:before="120" w:beforeAutospacing="0" w:after="0" w:afterAutospacing="0"/>
        <w:ind w:left="357"/>
        <w:jc w:val="both"/>
        <w:rPr>
          <w:rFonts w:asciiTheme="minorHAnsi" w:eastAsiaTheme="minorEastAsia" w:hAnsiTheme="minorHAnsi" w:cstheme="minorHAnsi"/>
          <w:lang w:eastAsia="en-US"/>
        </w:rPr>
      </w:pPr>
      <w:r w:rsidRPr="00E619E5">
        <w:rPr>
          <w:rFonts w:asciiTheme="minorHAnsi" w:eastAsiaTheme="minorEastAsia" w:hAnsiTheme="minorHAnsi" w:cstheme="minorHAnsi"/>
          <w:lang w:eastAsia="en-US"/>
        </w:rPr>
        <w:t>Termin wystawienia i dostarczenia do Zamawiającego ostatniej faktury VAT za wykonany monitoring – do 15 grudnia 2026 r.</w:t>
      </w:r>
    </w:p>
    <w:p w:rsidR="00E619E5" w:rsidRPr="00E619E5" w:rsidRDefault="00E619E5" w:rsidP="00E619E5">
      <w:pPr>
        <w:pStyle w:val="NormalnyWeb"/>
        <w:numPr>
          <w:ilvl w:val="0"/>
          <w:numId w:val="30"/>
        </w:numPr>
        <w:suppressAutoHyphens/>
        <w:spacing w:before="120" w:beforeAutospacing="0" w:after="0" w:afterAutospacing="0"/>
        <w:ind w:left="357"/>
        <w:jc w:val="both"/>
        <w:rPr>
          <w:rFonts w:asciiTheme="minorHAnsi" w:eastAsiaTheme="minorEastAsia" w:hAnsiTheme="minorHAnsi" w:cstheme="minorHAnsi"/>
          <w:lang w:eastAsia="en-US"/>
        </w:rPr>
      </w:pPr>
      <w:r w:rsidRPr="00E619E5">
        <w:rPr>
          <w:rFonts w:asciiTheme="minorHAnsi" w:eastAsiaTheme="minorEastAsia" w:hAnsiTheme="minorHAnsi" w:cstheme="minorHAnsi"/>
          <w:lang w:eastAsia="en-US"/>
        </w:rPr>
        <w:t>Wykonawcy mogą wysyłać ustrukturyzowane faktury elektronicznie do Zamawiającego za pośrednictwem Platformy https://brokerpefexpert.efaktura.gov.pl, nr PEPPOL, NIP 9541302993.</w:t>
      </w:r>
    </w:p>
    <w:p w:rsidR="00E619E5" w:rsidRPr="00E619E5" w:rsidRDefault="00E619E5" w:rsidP="00E619E5">
      <w:pPr>
        <w:pStyle w:val="NormalnyWeb"/>
        <w:numPr>
          <w:ilvl w:val="0"/>
          <w:numId w:val="30"/>
        </w:numPr>
        <w:suppressAutoHyphens/>
        <w:spacing w:before="120" w:beforeAutospacing="0" w:after="0" w:afterAutospacing="0"/>
        <w:ind w:left="357"/>
        <w:jc w:val="both"/>
        <w:rPr>
          <w:rFonts w:asciiTheme="minorHAnsi" w:eastAsiaTheme="minorEastAsia" w:hAnsiTheme="minorHAnsi" w:cstheme="minorHAnsi"/>
          <w:lang w:eastAsia="en-US"/>
        </w:rPr>
      </w:pPr>
      <w:r w:rsidRPr="00E619E5">
        <w:rPr>
          <w:rFonts w:asciiTheme="minorHAnsi" w:eastAsiaTheme="minorEastAsia" w:hAnsiTheme="minorHAnsi" w:cstheme="minorHAnsi"/>
          <w:lang w:eastAsia="en-US"/>
        </w:rPr>
        <w:t>Strony wyrażają zgodę na przesyłanie faktur, faktur korygujących oraz not korygujących na adres poczty elektronicznej:</w:t>
      </w:r>
    </w:p>
    <w:p w:rsidR="00E619E5" w:rsidRPr="00E619E5" w:rsidRDefault="00E619E5" w:rsidP="00E619E5">
      <w:pPr>
        <w:pStyle w:val="NormalnyWeb"/>
        <w:suppressAutoHyphens/>
        <w:spacing w:before="120" w:beforeAutospacing="0" w:after="0" w:afterAutospacing="0"/>
        <w:jc w:val="both"/>
        <w:rPr>
          <w:rFonts w:asciiTheme="minorHAnsi" w:eastAsiaTheme="minorEastAsia" w:hAnsiTheme="minorHAnsi" w:cstheme="minorHAnsi"/>
          <w:lang w:eastAsia="en-US"/>
        </w:rPr>
      </w:pPr>
      <w:r>
        <w:rPr>
          <w:rFonts w:asciiTheme="minorHAnsi" w:eastAsiaTheme="minorEastAsia" w:hAnsiTheme="minorHAnsi" w:cstheme="minorHAnsi"/>
          <w:lang w:eastAsia="en-US"/>
        </w:rPr>
        <w:t xml:space="preserve">    </w:t>
      </w:r>
      <w:r w:rsidRPr="00E619E5">
        <w:rPr>
          <w:rFonts w:asciiTheme="minorHAnsi" w:eastAsiaTheme="minorEastAsia" w:hAnsiTheme="minorHAnsi" w:cstheme="minorHAnsi"/>
          <w:lang w:eastAsia="en-US"/>
        </w:rPr>
        <w:t xml:space="preserve">  Zamawiającego: </w:t>
      </w:r>
      <w:hyperlink r:id="rId8" w:history="1">
        <w:r w:rsidRPr="00E619E5">
          <w:rPr>
            <w:rFonts w:asciiTheme="minorHAnsi" w:eastAsiaTheme="minorEastAsia" w:hAnsiTheme="minorHAnsi" w:cstheme="minorHAnsi"/>
            <w:lang w:eastAsia="en-US"/>
          </w:rPr>
          <w:t>kancelaria.ias.katowice@mf.gov.pl</w:t>
        </w:r>
      </w:hyperlink>
      <w:r w:rsidRPr="00E619E5">
        <w:rPr>
          <w:rFonts w:asciiTheme="minorHAnsi" w:eastAsiaTheme="minorEastAsia" w:hAnsiTheme="minorHAnsi" w:cstheme="minorHAnsi"/>
          <w:lang w:eastAsia="en-US"/>
        </w:rPr>
        <w:t xml:space="preserve"> </w:t>
      </w:r>
    </w:p>
    <w:p w:rsidR="00E619E5" w:rsidRPr="00E619E5" w:rsidRDefault="00E619E5" w:rsidP="00E619E5">
      <w:pPr>
        <w:pStyle w:val="NormalnyWeb"/>
        <w:suppressAutoHyphens/>
        <w:spacing w:before="120" w:beforeAutospacing="0" w:after="0" w:afterAutospacing="0"/>
        <w:jc w:val="both"/>
        <w:rPr>
          <w:rFonts w:asciiTheme="minorHAnsi" w:eastAsiaTheme="minorEastAsia" w:hAnsiTheme="minorHAnsi" w:cstheme="minorHAnsi"/>
          <w:lang w:eastAsia="en-US"/>
        </w:rPr>
      </w:pPr>
      <w:r>
        <w:rPr>
          <w:rFonts w:asciiTheme="minorHAnsi" w:eastAsiaTheme="minorEastAsia" w:hAnsiTheme="minorHAnsi" w:cstheme="minorHAnsi"/>
          <w:lang w:eastAsia="en-US"/>
        </w:rPr>
        <w:t xml:space="preserve">      </w:t>
      </w:r>
      <w:r w:rsidRPr="00E619E5">
        <w:rPr>
          <w:rFonts w:asciiTheme="minorHAnsi" w:eastAsiaTheme="minorEastAsia" w:hAnsiTheme="minorHAnsi" w:cstheme="minorHAnsi"/>
          <w:lang w:eastAsia="en-US"/>
        </w:rPr>
        <w:t>Wykonawcy: ………………………………………………………</w:t>
      </w:r>
    </w:p>
    <w:p w:rsidR="00E619E5" w:rsidRPr="00EC63C9" w:rsidRDefault="00E619E5" w:rsidP="00E619E5">
      <w:pPr>
        <w:pStyle w:val="NormalnyWeb"/>
        <w:numPr>
          <w:ilvl w:val="0"/>
          <w:numId w:val="30"/>
        </w:numPr>
        <w:suppressAutoHyphens/>
        <w:spacing w:before="120" w:beforeAutospacing="0" w:after="0" w:afterAutospacing="0"/>
        <w:ind w:left="357"/>
        <w:jc w:val="both"/>
        <w:rPr>
          <w:rFonts w:asciiTheme="minorHAnsi" w:eastAsiaTheme="minorEastAsia" w:hAnsiTheme="minorHAnsi" w:cstheme="minorHAnsi"/>
          <w:lang w:eastAsia="en-US"/>
        </w:rPr>
      </w:pPr>
      <w:r w:rsidRPr="00EC63C9">
        <w:rPr>
          <w:rFonts w:asciiTheme="minorHAnsi" w:eastAsiaTheme="minorEastAsia" w:hAnsiTheme="minorHAnsi" w:cstheme="minorHAnsi"/>
          <w:lang w:eastAsia="en-US"/>
        </w:rPr>
        <w:t xml:space="preserve">Strony, działając zgodnie z przepisami prawa, zapewniają autentyczność pochodzenia, integralność treści i czytelność dokumentów, które przesyłają w sposób wskazany w ust. </w:t>
      </w:r>
      <w:r>
        <w:rPr>
          <w:rFonts w:asciiTheme="minorHAnsi" w:eastAsiaTheme="minorEastAsia" w:hAnsiTheme="minorHAnsi" w:cstheme="minorHAnsi"/>
          <w:lang w:eastAsia="en-US"/>
        </w:rPr>
        <w:t>4</w:t>
      </w:r>
      <w:r w:rsidRPr="00EC63C9">
        <w:rPr>
          <w:rFonts w:asciiTheme="minorHAnsi" w:eastAsiaTheme="minorEastAsia" w:hAnsiTheme="minorHAnsi" w:cstheme="minorHAnsi"/>
          <w:lang w:eastAsia="en-US"/>
        </w:rPr>
        <w:t>.</w:t>
      </w:r>
    </w:p>
    <w:p w:rsidR="00E619E5" w:rsidRPr="00EC63C9" w:rsidRDefault="00E619E5" w:rsidP="00E619E5">
      <w:pPr>
        <w:pStyle w:val="NormalnyWeb"/>
        <w:numPr>
          <w:ilvl w:val="0"/>
          <w:numId w:val="30"/>
        </w:numPr>
        <w:suppressAutoHyphens/>
        <w:spacing w:before="120" w:beforeAutospacing="0" w:after="0" w:afterAutospacing="0"/>
        <w:ind w:left="357"/>
        <w:jc w:val="both"/>
        <w:rPr>
          <w:rFonts w:asciiTheme="minorHAnsi" w:eastAsiaTheme="minorEastAsia" w:hAnsiTheme="minorHAnsi" w:cstheme="minorHAnsi"/>
          <w:lang w:eastAsia="en-US"/>
        </w:rPr>
      </w:pPr>
      <w:r w:rsidRPr="00EC63C9">
        <w:rPr>
          <w:rFonts w:asciiTheme="minorHAnsi" w:eastAsiaTheme="minorEastAsia" w:hAnsiTheme="minorHAnsi" w:cstheme="minorHAnsi"/>
          <w:lang w:eastAsia="en-US"/>
        </w:rPr>
        <w:t xml:space="preserve">W przypadku zaistnienia przeszkód technicznych lub formalnych, które uniemożliwią przesłanie dokumentów w sposób wskazany w ust. </w:t>
      </w:r>
      <w:r>
        <w:rPr>
          <w:rFonts w:asciiTheme="minorHAnsi" w:eastAsiaTheme="minorEastAsia" w:hAnsiTheme="minorHAnsi" w:cstheme="minorHAnsi"/>
          <w:lang w:eastAsia="en-US"/>
        </w:rPr>
        <w:t>4</w:t>
      </w:r>
      <w:r w:rsidRPr="00EC63C9">
        <w:rPr>
          <w:rFonts w:asciiTheme="minorHAnsi" w:eastAsiaTheme="minorEastAsia" w:hAnsiTheme="minorHAnsi" w:cstheme="minorHAnsi"/>
          <w:lang w:eastAsia="en-US"/>
        </w:rPr>
        <w:t>, Strony zobowiązują się przyjmować dokumenty w formie papierowej.</w:t>
      </w:r>
    </w:p>
    <w:p w:rsidR="00E619E5" w:rsidRPr="00EC63C9" w:rsidRDefault="00E619E5" w:rsidP="00E619E5">
      <w:pPr>
        <w:pStyle w:val="NormalnyWeb"/>
        <w:numPr>
          <w:ilvl w:val="0"/>
          <w:numId w:val="30"/>
        </w:numPr>
        <w:suppressAutoHyphens/>
        <w:spacing w:before="120" w:beforeAutospacing="0" w:after="0" w:afterAutospacing="0"/>
        <w:ind w:left="357"/>
        <w:jc w:val="both"/>
        <w:rPr>
          <w:rFonts w:asciiTheme="minorHAnsi" w:eastAsiaTheme="minorEastAsia" w:hAnsiTheme="minorHAnsi" w:cstheme="minorHAnsi"/>
          <w:lang w:eastAsia="en-US"/>
        </w:rPr>
      </w:pPr>
      <w:r w:rsidRPr="00EC63C9">
        <w:rPr>
          <w:rFonts w:asciiTheme="minorHAnsi" w:eastAsiaTheme="minorEastAsia" w:hAnsiTheme="minorHAnsi" w:cstheme="minorHAnsi"/>
          <w:lang w:eastAsia="en-US"/>
        </w:rPr>
        <w:lastRenderedPageBreak/>
        <w:t>W czasie trwania umowy wynagrodzenie Wykonawcy z tytułu wykonania umowy nie podlega zmianie i waloryzacji.</w:t>
      </w:r>
    </w:p>
    <w:p w:rsidR="00E619E5" w:rsidRPr="00EC63C9" w:rsidRDefault="00E619E5" w:rsidP="00E619E5">
      <w:pPr>
        <w:pStyle w:val="NormalnyWeb"/>
        <w:numPr>
          <w:ilvl w:val="0"/>
          <w:numId w:val="30"/>
        </w:numPr>
        <w:suppressAutoHyphens/>
        <w:spacing w:before="120" w:beforeAutospacing="0" w:after="0" w:afterAutospacing="0"/>
        <w:ind w:left="357"/>
        <w:jc w:val="both"/>
        <w:rPr>
          <w:rFonts w:asciiTheme="minorHAnsi" w:eastAsiaTheme="minorEastAsia" w:hAnsiTheme="minorHAnsi" w:cstheme="minorHAnsi"/>
          <w:lang w:eastAsia="en-US"/>
        </w:rPr>
      </w:pPr>
      <w:r w:rsidRPr="00EC63C9">
        <w:rPr>
          <w:rFonts w:asciiTheme="minorHAnsi" w:eastAsiaTheme="minorEastAsia" w:hAnsiTheme="minorHAnsi" w:cstheme="minorHAnsi"/>
          <w:lang w:eastAsia="en-US"/>
        </w:rPr>
        <w:t>Wykonawca bez pisemnej zgody Zamawiającego nie może przenieść wierzytelności wynikających z umowy na osoby trzecie, ani dokonywać kompensaty.</w:t>
      </w:r>
    </w:p>
    <w:p w:rsidR="00E619E5" w:rsidRPr="00EC63C9" w:rsidRDefault="00E619E5" w:rsidP="00E619E5">
      <w:pPr>
        <w:pStyle w:val="NormalnyWeb"/>
        <w:numPr>
          <w:ilvl w:val="0"/>
          <w:numId w:val="30"/>
        </w:numPr>
        <w:suppressAutoHyphens/>
        <w:spacing w:before="120" w:beforeAutospacing="0" w:after="0" w:afterAutospacing="0"/>
        <w:ind w:left="357"/>
        <w:jc w:val="both"/>
        <w:rPr>
          <w:rFonts w:asciiTheme="minorHAnsi" w:eastAsiaTheme="minorEastAsia" w:hAnsiTheme="minorHAnsi" w:cstheme="minorHAnsi"/>
          <w:lang w:eastAsia="en-US"/>
        </w:rPr>
      </w:pPr>
      <w:r w:rsidRPr="00EC63C9">
        <w:rPr>
          <w:rFonts w:asciiTheme="minorHAnsi" w:eastAsiaTheme="minorEastAsia" w:hAnsiTheme="minorHAnsi" w:cstheme="minorHAnsi"/>
          <w:lang w:eastAsia="en-US"/>
        </w:rPr>
        <w:t>Wszystkie koszty bezpośrednie i pośrednie związane z prawidłową realizacją przedmiotu zamówienia będą stanowić zapłatę za realizację całości zamówienia.</w:t>
      </w:r>
    </w:p>
    <w:p w:rsidR="00B934B6" w:rsidRPr="00EC4CC0" w:rsidRDefault="00B934B6" w:rsidP="00853D5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E4766" w:rsidRPr="00EC4CC0" w:rsidRDefault="00AE4766" w:rsidP="00853D57">
      <w:pPr>
        <w:pStyle w:val="Tekstpodstawowywcity21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C4CC0">
        <w:rPr>
          <w:rFonts w:asciiTheme="minorHAnsi" w:hAnsiTheme="minorHAnsi" w:cstheme="minorHAnsi"/>
          <w:b/>
          <w:sz w:val="22"/>
          <w:szCs w:val="22"/>
        </w:rPr>
        <w:t>O</w:t>
      </w:r>
      <w:r w:rsidR="006D0584" w:rsidRPr="00EC4CC0">
        <w:rPr>
          <w:rFonts w:asciiTheme="minorHAnsi" w:hAnsiTheme="minorHAnsi" w:cstheme="minorHAnsi"/>
          <w:b/>
          <w:sz w:val="22"/>
          <w:szCs w:val="22"/>
        </w:rPr>
        <w:t>ŚWIADCZAMY, ŻE</w:t>
      </w:r>
      <w:r w:rsidRPr="00EC4CC0">
        <w:rPr>
          <w:rFonts w:asciiTheme="minorHAnsi" w:hAnsiTheme="minorHAnsi" w:cstheme="minorHAnsi"/>
          <w:b/>
          <w:sz w:val="22"/>
          <w:szCs w:val="22"/>
        </w:rPr>
        <w:t>:</w:t>
      </w:r>
    </w:p>
    <w:p w:rsidR="00263F61" w:rsidRPr="00554141" w:rsidRDefault="00263F61" w:rsidP="00832914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Przedmiot zamówienia </w:t>
      </w:r>
      <w:r w:rsidR="00DF4AF4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zrealizujemy </w:t>
      </w: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w terminie wskazanym w Zaproszeniu, Formularzu oferty i Umowie</w:t>
      </w:r>
      <w:r w:rsidR="00A05F53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.</w:t>
      </w:r>
    </w:p>
    <w:p w:rsidR="00DF4AF4" w:rsidRPr="00554141" w:rsidRDefault="00DF4AF4" w:rsidP="00832914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Zobowiązujemy się wykonania wszelkich formalności związanych z podłączeniem monitoringu do jednostki PSP.</w:t>
      </w:r>
    </w:p>
    <w:p w:rsidR="00DF4AF4" w:rsidRPr="00554141" w:rsidRDefault="00DF4AF4" w:rsidP="00832914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Posiadamy pozwolenie radiowe wydane przez Urząd Komunikacji Elektronicznej dotyczące przesyłania sygnałów radiowych związanych z przedmiotem usługi.</w:t>
      </w:r>
    </w:p>
    <w:p w:rsidR="00DF4AF4" w:rsidRPr="00554141" w:rsidRDefault="00DF4AF4" w:rsidP="00832914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Posiadamy uprawnienia do wykonywania działalności (czynności) określonej w przedmiocie usługi.</w:t>
      </w:r>
    </w:p>
    <w:p w:rsidR="00853D57" w:rsidRPr="00554141" w:rsidRDefault="00853D57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Znajdujemy się w sytuacji ekonomicznej i finansowej zapewniającej wykonanie zamówienia.</w:t>
      </w:r>
    </w:p>
    <w:p w:rsidR="00853D57" w:rsidRPr="00554141" w:rsidRDefault="00853D57" w:rsidP="00832914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Posiadamy niezbędną wiedzę i doświadczenie oraz potencjał techniczny, a usługa będzie realizowana przez pracowników dysponujących </w:t>
      </w:r>
      <w:r w:rsidR="003C1B66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odpowiednim doświadczeniem, umiejętnościami, uprawnieniami i kwalifikacjami</w:t>
      </w: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.</w:t>
      </w:r>
    </w:p>
    <w:p w:rsidR="000D727F" w:rsidRPr="00554141" w:rsidRDefault="000D727F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Przedmiot zamówienia </w:t>
      </w:r>
      <w:r w:rsidR="00A05F53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wykonamy </w:t>
      </w:r>
      <w:r w:rsidR="003C1B66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w sposób kompletny, z najwyższą starannością, zgodnie z treścią umowy, opisem przedmiotu zamówienia, zasadami wiedzy technicznej, zgodnie z  obowiązującymi w tym zakresie przepisami powszechnie obowiązującego prawa,</w:t>
      </w:r>
      <w:r w:rsidR="00DF4AF4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 standardami, normami, zaleceniami producenta i wskazówkami Zamawiającego.</w:t>
      </w:r>
    </w:p>
    <w:p w:rsidR="00AE4766" w:rsidRPr="00554141" w:rsidRDefault="00AE4766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Oferta cenowa została opracowana zgodnie z </w:t>
      </w:r>
      <w:r w:rsidR="000D727F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Zaproszeniem do składania ofert i </w:t>
      </w: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opisem przedmiotu zamówienia, cena brutto zawiera wszystkie koszty, jakie ponosi Zamawiający w przypadku wyboru niniejszej oferty.</w:t>
      </w:r>
    </w:p>
    <w:p w:rsidR="00EC4CC0" w:rsidRPr="00554141" w:rsidRDefault="00EC4CC0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Wszystkie koszty związane z realizacją usługi są wliczone w cenę oferty, w tym montaż niezbędnych urządzeń transmisyjnych, przekazujących sygnał do KM PSP oraz ich kalibracja i ewentualne pomiary transmisji </w:t>
      </w:r>
      <w:proofErr w:type="spellStart"/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przesyłu</w:t>
      </w:r>
      <w:proofErr w:type="spellEnd"/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 sygnałów.</w:t>
      </w:r>
    </w:p>
    <w:p w:rsidR="00AE4766" w:rsidRPr="00554141" w:rsidRDefault="00AE4766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Uzyskaliśmy wszelkie informacje niezbędne do prawidłowego przygotowania i złożenia niniejszej oferty oraz nie wnosimy </w:t>
      </w:r>
      <w:r w:rsidR="000D727F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w związku z tym żadnych </w:t>
      </w: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zastrzeżeń.</w:t>
      </w:r>
    </w:p>
    <w:p w:rsidR="00EC4CC0" w:rsidRPr="00554141" w:rsidRDefault="00AE4766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Zastosowane przez nas </w:t>
      </w:r>
      <w:r w:rsidR="00DF4AF4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do wykonania usługi urządzenia </w:t>
      </w: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będą spełniać wymagania Polskich Norm i posiadać wymagane certyfikaty i parametry jakościowe.</w:t>
      </w:r>
      <w:r w:rsidR="00AD0953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 </w:t>
      </w:r>
    </w:p>
    <w:p w:rsidR="00AE4766" w:rsidRPr="00554141" w:rsidRDefault="00AE4766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Podane w ofercie ceny nie będą podlegać zmianie i waloryzacji</w:t>
      </w:r>
      <w:r w:rsidR="00A246B2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 przez cały okres obowiązywania umowy</w:t>
      </w: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.</w:t>
      </w:r>
    </w:p>
    <w:p w:rsidR="00535C20" w:rsidRPr="00554141" w:rsidRDefault="00535C20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Zapoznaliśmy si</w:t>
      </w:r>
      <w:r w:rsidR="00FD759C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ę z projektem umowy stanowiący</w:t>
      </w:r>
      <w:r w:rsidR="00391F25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m</w:t>
      </w:r>
      <w:r w:rsidR="00FD759C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 Z</w:t>
      </w: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ałącznik nr </w:t>
      </w:r>
      <w:r w:rsidR="00DF4AF4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3</w:t>
      </w: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 do Zaproszenia, został on przez nas zaakceptowany i w przypadku wyboru naszej oferty zobowiązujemy się do zawarcia Umowy na podanych warunkach w </w:t>
      </w:r>
      <w:r w:rsidR="00034F13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sposób, w </w:t>
      </w: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miejscu i terminie wyznaczonym przez Zamawiającego</w:t>
      </w:r>
      <w:r w:rsidR="00034F13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, , pod rygorem wystąpienia Zamawiającego na drogę sądową w celu uzyskania orzeczenia sądu zastępującego oświadczenia woli o wskazanej treści na podstawie art. 64 Kodeksu cywilnego w związku z art. 1047 kodeksu postępowania cywilnego</w:t>
      </w:r>
      <w:r w:rsidR="006D0584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.</w:t>
      </w:r>
    </w:p>
    <w:p w:rsidR="00A246B2" w:rsidRPr="00554141" w:rsidRDefault="00A246B2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Dane w rejestrze, w którym widniejemy (KRS/CEIDG) są aktualne i w terminie 30 dni poprzedzających złożenie oferty nie były zgłaszane do rejestru żadne zmiany.</w:t>
      </w:r>
    </w:p>
    <w:p w:rsidR="00A246B2" w:rsidRPr="00554141" w:rsidRDefault="00A246B2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Oświadczamy, że oferta jest ważna i wiążąca przez okres 30 dni licząc od dnia, w którym upływa termin do składania ofert.</w:t>
      </w:r>
    </w:p>
    <w:p w:rsidR="00EC4CC0" w:rsidRPr="00554141" w:rsidRDefault="00EC4CC0" w:rsidP="00554141">
      <w:pPr>
        <w:pStyle w:val="Cytaty"/>
        <w:numPr>
          <w:ilvl w:val="0"/>
          <w:numId w:val="3"/>
        </w:numPr>
        <w:spacing w:after="0"/>
        <w:ind w:left="426" w:right="-1" w:hanging="357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Odpowiedzialność za szkody powstałe w czasie realizacji usługi ponosi Wykonawca.</w:t>
      </w:r>
    </w:p>
    <w:p w:rsidR="001061BF" w:rsidRPr="00EC4CC0" w:rsidRDefault="001061BF" w:rsidP="00C51198">
      <w:pPr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0A1D47" w:rsidRPr="00EC4CC0" w:rsidRDefault="00535C20" w:rsidP="00D37C1B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4CC0">
        <w:rPr>
          <w:rFonts w:asciiTheme="minorHAnsi" w:hAnsiTheme="minorHAnsi" w:cstheme="minorHAnsi"/>
          <w:b/>
          <w:sz w:val="22"/>
          <w:szCs w:val="22"/>
        </w:rPr>
        <w:t>D</w:t>
      </w:r>
      <w:r w:rsidR="006D0584" w:rsidRPr="00EC4CC0">
        <w:rPr>
          <w:rFonts w:asciiTheme="minorHAnsi" w:hAnsiTheme="minorHAnsi" w:cstheme="minorHAnsi"/>
          <w:b/>
          <w:sz w:val="22"/>
          <w:szCs w:val="22"/>
        </w:rPr>
        <w:t>ANE DO KONTAKTÓW</w:t>
      </w:r>
      <w:r w:rsidRPr="00EC4CC0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37C1B" w:rsidRPr="00EC4CC0" w:rsidTr="009770B3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EC4CC0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lastRenderedPageBreak/>
              <w:t>Imię i nazwisko osoby upoważnionej do kontaktu z Zamawiającym</w:t>
            </w:r>
            <w:r w:rsidRPr="00EC4CC0">
              <w:rPr>
                <w:rFonts w:asciiTheme="minorHAnsi" w:eastAsia="Cambria" w:hAnsiTheme="minorHAnsi" w:cstheme="minorHAnsi"/>
                <w:sz w:val="20"/>
                <w:szCs w:val="20"/>
              </w:rPr>
              <w:t>:</w:t>
            </w:r>
          </w:p>
          <w:p w:rsidR="00535C20" w:rsidRPr="00EC4CC0" w:rsidRDefault="00535C20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  <w:r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..................................................................................................................</w:t>
            </w:r>
            <w:r w:rsidR="00B7575F"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</w:t>
            </w:r>
            <w:r w:rsidR="00D37C1B"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</w:t>
            </w:r>
            <w:r w:rsid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</w:t>
            </w:r>
            <w:r w:rsidR="00D37C1B"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</w:t>
            </w:r>
            <w:r w:rsidR="00B7575F"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</w:t>
            </w:r>
          </w:p>
          <w:p w:rsidR="00D37C1B" w:rsidRPr="00EC4CC0" w:rsidRDefault="00D37C1B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</w:p>
          <w:p w:rsidR="00535C20" w:rsidRPr="00EC4CC0" w:rsidRDefault="00535C20" w:rsidP="00D37C1B">
            <w:pPr>
              <w:widowControl/>
              <w:ind w:right="-29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  <w:r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 xml:space="preserve"> .......................</w:t>
            </w:r>
            <w:r w:rsidR="00D37C1B"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</w:t>
            </w:r>
            <w:r w:rsid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</w:t>
            </w:r>
            <w:r w:rsidR="00D37C1B"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</w:t>
            </w:r>
            <w:r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....................................................................</w:t>
            </w:r>
            <w:r w:rsidR="00D37C1B"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</w:t>
            </w:r>
            <w:r w:rsid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</w:t>
            </w:r>
            <w:r w:rsidR="00D37C1B" w:rsidRPr="00EC4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</w:t>
            </w:r>
          </w:p>
        </w:tc>
      </w:tr>
    </w:tbl>
    <w:p w:rsidR="000A1D47" w:rsidRPr="00554141" w:rsidRDefault="00535C20" w:rsidP="00C51198">
      <w:pPr>
        <w:ind w:firstLine="709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</w:t>
      </w:r>
      <w:r w:rsidR="00362A60"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potwierdzenia ich otrzymania oraz niezwłocznego poinformowania Zamawiającego w przypadku zmiany danych kontaktowych.</w:t>
      </w:r>
    </w:p>
    <w:p w:rsidR="00535C20" w:rsidRPr="00554141" w:rsidRDefault="00535C20" w:rsidP="00C51198">
      <w:pPr>
        <w:ind w:firstLine="709"/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otrzymania korespondencji nie powoduje przesunięcia terminów wskazanych w postępowaniu i postanowieniach umowy.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599D" w:rsidRPr="00EC4CC0" w:rsidTr="009770B3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EC4CC0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Adres do korespondencji – wypełnić, jeżeli jest inny niż na pieczęci firmowej</w:t>
            </w:r>
            <w:r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:</w:t>
            </w:r>
          </w:p>
          <w:p w:rsidR="00535C20" w:rsidRPr="00EC4CC0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kod</w:t>
            </w:r>
            <w:r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............................................................................................................</w:t>
            </w:r>
            <w:r w:rsidR="00B7575F"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</w:t>
            </w:r>
            <w:r w:rsid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</w:t>
            </w:r>
            <w:r w:rsidR="00B7575F"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</w:t>
            </w:r>
            <w:r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</w:t>
            </w:r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miasto </w:t>
            </w:r>
            <w:r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.......................................................................................................</w:t>
            </w:r>
            <w:r w:rsidR="00B7575F"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</w:t>
            </w:r>
            <w:r w:rsidR="00B7575F"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</w:t>
            </w:r>
          </w:p>
          <w:p w:rsidR="00535C20" w:rsidRPr="00EC4CC0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EC4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ulica nr </w:t>
            </w:r>
            <w:r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</w:t>
            </w:r>
            <w:r w:rsidR="00B7575F"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</w:t>
            </w:r>
            <w:r w:rsid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</w:t>
            </w:r>
            <w:r w:rsidR="00B7575F"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</w:t>
            </w:r>
            <w:r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  <w:p w:rsidR="00D37C1B" w:rsidRPr="00EC4CC0" w:rsidRDefault="00D37C1B" w:rsidP="00C51198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adres e-mail: ………………………………………………………………………………………………………………………</w:t>
            </w:r>
            <w:r w:rsid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…………………………..</w:t>
            </w:r>
            <w:r w:rsidRPr="00EC4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</w:t>
            </w:r>
          </w:p>
        </w:tc>
      </w:tr>
    </w:tbl>
    <w:p w:rsidR="00535C20" w:rsidRPr="00EC4CC0" w:rsidRDefault="00535C20" w:rsidP="00C51198">
      <w:pPr>
        <w:pStyle w:val="Tekstprzypisudolneg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37C1B" w:rsidRPr="00EC4CC0" w:rsidRDefault="00AE1B5F" w:rsidP="00AE1B5F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4CC0">
        <w:rPr>
          <w:rFonts w:asciiTheme="minorHAnsi" w:hAnsiTheme="minorHAnsi" w:cstheme="minorHAnsi"/>
          <w:b/>
          <w:sz w:val="22"/>
          <w:szCs w:val="22"/>
        </w:rPr>
        <w:t>PODPISANIE UMOWY</w:t>
      </w:r>
    </w:p>
    <w:p w:rsidR="00AE1B5F" w:rsidRPr="00554141" w:rsidRDefault="00305053" w:rsidP="00AE1B5F">
      <w:pPr>
        <w:pStyle w:val="Tekstprzypisudolnego"/>
        <w:jc w:val="both"/>
        <w:rPr>
          <w:rFonts w:asciiTheme="minorHAnsi" w:eastAsiaTheme="minorEastAsia" w:hAnsiTheme="minorHAnsi" w:cstheme="minorHAnsi"/>
          <w:sz w:val="24"/>
          <w:szCs w:val="24"/>
          <w:lang w:eastAsia="en-US"/>
        </w:rPr>
      </w:pPr>
      <w:r w:rsidRPr="00554141">
        <w:rPr>
          <w:rFonts w:asciiTheme="minorHAnsi" w:eastAsiaTheme="minorEastAsia" w:hAnsiTheme="minorHAnsi" w:cstheme="minorHAnsi"/>
          <w:sz w:val="24"/>
          <w:szCs w:val="24"/>
          <w:lang w:eastAsia="en-US"/>
        </w:rPr>
        <w:t>Oświadczamy, że w</w:t>
      </w:r>
      <w:r w:rsidR="00AE1B5F" w:rsidRPr="00554141">
        <w:rPr>
          <w:rFonts w:asciiTheme="minorHAnsi" w:eastAsiaTheme="minorEastAsia" w:hAnsiTheme="minorHAnsi" w:cstheme="minorHAnsi"/>
          <w:sz w:val="24"/>
          <w:szCs w:val="24"/>
          <w:lang w:eastAsia="en-US"/>
        </w:rPr>
        <w:t xml:space="preserve"> przypadku wyboru, jako najkorzystniejszej złożonej przez nas oferty osoba upoważniona do reprezentowania Wykonawcy i zaciągania zobowiązań posiada ważny kwalifikowany podpis elektroniczny, w związku z czym Umowa może </w:t>
      </w:r>
      <w:r w:rsidR="0050599D" w:rsidRPr="00554141">
        <w:rPr>
          <w:rFonts w:asciiTheme="minorHAnsi" w:eastAsiaTheme="minorEastAsia" w:hAnsiTheme="minorHAnsi" w:cstheme="minorHAnsi"/>
          <w:sz w:val="24"/>
          <w:szCs w:val="24"/>
          <w:lang w:eastAsia="en-US"/>
        </w:rPr>
        <w:t xml:space="preserve">zostać </w:t>
      </w:r>
      <w:r w:rsidR="00AE1B5F" w:rsidRPr="00554141">
        <w:rPr>
          <w:rFonts w:asciiTheme="minorHAnsi" w:eastAsiaTheme="minorEastAsia" w:hAnsiTheme="minorHAnsi" w:cstheme="minorHAnsi"/>
          <w:sz w:val="24"/>
          <w:szCs w:val="24"/>
          <w:lang w:eastAsia="en-US"/>
        </w:rPr>
        <w:t>przez nas zawarta w postaci elektronicznej</w:t>
      </w:r>
      <w:r w:rsidR="0050599D" w:rsidRPr="00554141">
        <w:rPr>
          <w:rFonts w:asciiTheme="minorHAnsi" w:eastAsiaTheme="minorEastAsia" w:hAnsiTheme="minorHAnsi" w:cstheme="minorHAnsi"/>
          <w:sz w:val="24"/>
          <w:szCs w:val="24"/>
          <w:lang w:eastAsia="en-US"/>
        </w:rPr>
        <w:t>.</w:t>
      </w:r>
    </w:p>
    <w:p w:rsidR="00AE1B5F" w:rsidRPr="00EC4CC0" w:rsidRDefault="00AE1B5F" w:rsidP="00305053">
      <w:pPr>
        <w:pStyle w:val="Tekstprzypisudolneg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05053" w:rsidRPr="00EC4CC0" w:rsidRDefault="00305053" w:rsidP="00305053">
      <w:pPr>
        <w:autoSpaceDN w:val="0"/>
        <w:spacing w:line="360" w:lineRule="auto"/>
        <w:ind w:left="284"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ar-SA" w:bidi="ar-SA"/>
        </w:rPr>
      </w:pPr>
      <w:r w:rsidRPr="00EC4CC0">
        <w:rPr>
          <w:rFonts w:asciiTheme="minorHAnsi" w:eastAsia="Calibri" w:hAnsiTheme="minorHAnsi" w:cstheme="minorHAnsi"/>
          <w:kern w:val="3"/>
          <w:sz w:val="22"/>
          <w:szCs w:val="22"/>
          <w:lang w:eastAsia="ar-SA" w:bidi="ar-SA"/>
        </w:rPr>
        <w:sym w:font="Wingdings" w:char="F0A8"/>
      </w:r>
      <w:r w:rsidRPr="00EC4CC0">
        <w:rPr>
          <w:rFonts w:asciiTheme="minorHAnsi" w:eastAsia="Calibri" w:hAnsiTheme="minorHAnsi" w:cstheme="minorHAnsi"/>
          <w:kern w:val="3"/>
          <w:sz w:val="22"/>
          <w:szCs w:val="22"/>
          <w:lang w:eastAsia="ar-SA" w:bidi="ar-SA"/>
        </w:rPr>
        <w:t xml:space="preserve"> TAK</w:t>
      </w:r>
    </w:p>
    <w:p w:rsidR="00305053" w:rsidRPr="00EC4CC0" w:rsidRDefault="00305053" w:rsidP="00305053">
      <w:pPr>
        <w:autoSpaceDN w:val="0"/>
        <w:spacing w:line="360" w:lineRule="auto"/>
        <w:ind w:left="284"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  <w:lang w:eastAsia="ar-SA" w:bidi="ar-SA"/>
        </w:rPr>
      </w:pPr>
      <w:r w:rsidRPr="00EC4CC0">
        <w:rPr>
          <w:rFonts w:asciiTheme="minorHAnsi" w:eastAsia="Calibri" w:hAnsiTheme="minorHAnsi" w:cstheme="minorHAnsi"/>
          <w:kern w:val="3"/>
          <w:sz w:val="22"/>
          <w:szCs w:val="22"/>
          <w:lang w:eastAsia="ar-SA" w:bidi="ar-SA"/>
        </w:rPr>
        <w:sym w:font="Wingdings" w:char="F0A8"/>
      </w:r>
      <w:r w:rsidRPr="00EC4CC0">
        <w:rPr>
          <w:rFonts w:asciiTheme="minorHAnsi" w:eastAsia="Calibri" w:hAnsiTheme="minorHAnsi" w:cstheme="minorHAnsi"/>
          <w:kern w:val="3"/>
          <w:sz w:val="22"/>
          <w:szCs w:val="22"/>
          <w:lang w:eastAsia="ar-SA" w:bidi="ar-SA"/>
        </w:rPr>
        <w:t xml:space="preserve"> NIE</w:t>
      </w:r>
    </w:p>
    <w:p w:rsidR="00305053" w:rsidRPr="00EC4CC0" w:rsidRDefault="00305053" w:rsidP="00305053">
      <w:pPr>
        <w:widowControl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:rsidR="00EA5BFF" w:rsidRPr="00EC4CC0" w:rsidRDefault="00EA5BFF" w:rsidP="0050599D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C4CC0">
        <w:rPr>
          <w:rFonts w:asciiTheme="minorHAnsi" w:hAnsiTheme="minorHAnsi" w:cstheme="minorHAnsi"/>
          <w:b/>
          <w:sz w:val="22"/>
          <w:szCs w:val="22"/>
        </w:rPr>
        <w:t>O</w:t>
      </w:r>
      <w:r w:rsidR="0050599D" w:rsidRPr="00EC4CC0">
        <w:rPr>
          <w:rFonts w:asciiTheme="minorHAnsi" w:hAnsiTheme="minorHAnsi" w:cstheme="minorHAnsi"/>
          <w:b/>
          <w:sz w:val="22"/>
          <w:szCs w:val="22"/>
        </w:rPr>
        <w:t>ŚWIADCZENIE WYKONAWCY W ZAKRESIE WYPEŁNIENIA OBOWIĄZKÓW INFORMACYJNYCH PRZEWIDZIANYCH W ART.</w:t>
      </w:r>
      <w:r w:rsidRPr="00EC4CC0">
        <w:rPr>
          <w:rFonts w:asciiTheme="minorHAnsi" w:hAnsiTheme="minorHAnsi" w:cstheme="minorHAnsi"/>
          <w:b/>
          <w:sz w:val="22"/>
          <w:szCs w:val="22"/>
        </w:rPr>
        <w:t xml:space="preserve"> 13 lub art. 14 RODO</w:t>
      </w:r>
      <w:r w:rsidRPr="00EC4CC0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EC4CC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A5BFF" w:rsidRPr="00554141" w:rsidRDefault="00EA5BFF" w:rsidP="00C51198">
      <w:pPr>
        <w:jc w:val="both"/>
        <w:rPr>
          <w:rFonts w:asciiTheme="minorHAnsi" w:eastAsiaTheme="minorEastAsia" w:hAnsiTheme="minorHAnsi" w:cstheme="minorHAnsi"/>
          <w:kern w:val="0"/>
          <w:lang w:eastAsia="en-US" w:bidi="ar-SA"/>
        </w:rPr>
      </w:pPr>
      <w:r w:rsidRPr="00554141">
        <w:rPr>
          <w:rFonts w:asciiTheme="minorHAnsi" w:eastAsiaTheme="minorEastAsia" w:hAnsiTheme="minorHAnsi" w:cstheme="minorHAnsi"/>
          <w:kern w:val="0"/>
          <w:lang w:eastAsia="en-US" w:bidi="ar-SA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554141">
        <w:rPr>
          <w:rFonts w:eastAsiaTheme="minorEastAsia"/>
          <w:kern w:val="0"/>
          <w:vertAlign w:val="superscript"/>
          <w:lang w:eastAsia="en-US" w:bidi="ar-SA"/>
        </w:rPr>
        <w:footnoteReference w:id="2"/>
      </w:r>
    </w:p>
    <w:p w:rsidR="00116954" w:rsidRPr="0050599D" w:rsidRDefault="00116954" w:rsidP="00C51198">
      <w:pPr>
        <w:widowControl/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</w:p>
    <w:p w:rsidR="00000E8A" w:rsidRPr="0050599D" w:rsidRDefault="00000E8A" w:rsidP="00C51198">
      <w:pPr>
        <w:pStyle w:val="Tekstpodstawowywcity21"/>
        <w:rPr>
          <w:rFonts w:asciiTheme="minorHAnsi" w:hAnsiTheme="minorHAnsi" w:cstheme="minorHAnsi"/>
          <w:sz w:val="22"/>
          <w:szCs w:val="22"/>
        </w:rPr>
      </w:pPr>
    </w:p>
    <w:p w:rsidR="004A7734" w:rsidRPr="0050599D" w:rsidRDefault="004A7734" w:rsidP="000A14B2">
      <w:pPr>
        <w:pStyle w:val="Tekstpodstawowywcity21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E4766" w:rsidRPr="000C1E87" w:rsidRDefault="00AE4766" w:rsidP="00C51198">
      <w:pPr>
        <w:pStyle w:val="Tekstpodstawowywcity21"/>
        <w:rPr>
          <w:rFonts w:asciiTheme="minorHAnsi" w:hAnsiTheme="minorHAnsi" w:cstheme="minorHAnsi"/>
          <w:sz w:val="22"/>
          <w:szCs w:val="22"/>
        </w:rPr>
      </w:pPr>
    </w:p>
    <w:p w:rsidR="00AE4766" w:rsidRPr="000C1E87" w:rsidRDefault="00AE4766" w:rsidP="00C51198">
      <w:pPr>
        <w:pStyle w:val="Tekstpodstawowywcity21"/>
        <w:rPr>
          <w:rFonts w:asciiTheme="minorHAnsi" w:hAnsiTheme="minorHAnsi" w:cstheme="minorHAnsi"/>
          <w:sz w:val="22"/>
          <w:szCs w:val="22"/>
        </w:rPr>
      </w:pPr>
      <w:r w:rsidRPr="000C1E87">
        <w:rPr>
          <w:rFonts w:asciiTheme="minorHAnsi" w:hAnsiTheme="minorHAnsi" w:cstheme="minorHAnsi"/>
          <w:sz w:val="22"/>
          <w:szCs w:val="22"/>
        </w:rPr>
        <w:t>……………………… dnia, ....................</w:t>
      </w:r>
    </w:p>
    <w:p w:rsidR="00AE4766" w:rsidRPr="000C1E87" w:rsidRDefault="00AE4766" w:rsidP="00C51198">
      <w:pPr>
        <w:jc w:val="both"/>
        <w:rPr>
          <w:rFonts w:asciiTheme="minorHAnsi" w:hAnsiTheme="minorHAnsi" w:cstheme="minorHAnsi"/>
          <w:sz w:val="22"/>
          <w:szCs w:val="22"/>
        </w:rPr>
      </w:pPr>
      <w:r w:rsidRPr="000C1E87">
        <w:rPr>
          <w:rFonts w:asciiTheme="minorHAnsi" w:hAnsiTheme="minorHAnsi" w:cstheme="minorHAnsi"/>
          <w:sz w:val="22"/>
          <w:szCs w:val="22"/>
        </w:rPr>
        <w:tab/>
      </w:r>
      <w:r w:rsidRPr="000C1E87">
        <w:rPr>
          <w:rFonts w:asciiTheme="minorHAnsi" w:hAnsiTheme="minorHAnsi" w:cstheme="minorHAnsi"/>
          <w:sz w:val="22"/>
          <w:szCs w:val="22"/>
        </w:rPr>
        <w:tab/>
      </w:r>
      <w:r w:rsidRPr="000C1E87">
        <w:rPr>
          <w:rFonts w:asciiTheme="minorHAnsi" w:hAnsiTheme="minorHAnsi" w:cstheme="minorHAnsi"/>
          <w:sz w:val="22"/>
          <w:szCs w:val="22"/>
        </w:rPr>
        <w:tab/>
      </w:r>
      <w:r w:rsidRPr="000C1E87">
        <w:rPr>
          <w:rFonts w:asciiTheme="minorHAnsi" w:hAnsiTheme="minorHAnsi" w:cstheme="minorHAnsi"/>
          <w:sz w:val="22"/>
          <w:szCs w:val="22"/>
        </w:rPr>
        <w:tab/>
      </w:r>
      <w:r w:rsidRPr="000C1E87">
        <w:rPr>
          <w:rFonts w:asciiTheme="minorHAnsi" w:hAnsiTheme="minorHAnsi" w:cstheme="minorHAnsi"/>
          <w:sz w:val="22"/>
          <w:szCs w:val="22"/>
        </w:rPr>
        <w:tab/>
      </w:r>
      <w:r w:rsidRPr="000C1E87">
        <w:rPr>
          <w:rFonts w:asciiTheme="minorHAnsi" w:hAnsiTheme="minorHAnsi" w:cstheme="minorHAnsi"/>
          <w:sz w:val="22"/>
          <w:szCs w:val="22"/>
        </w:rPr>
        <w:tab/>
      </w:r>
      <w:r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B7575F" w:rsidRPr="000C1E87">
        <w:rPr>
          <w:rFonts w:asciiTheme="minorHAnsi" w:hAnsiTheme="minorHAnsi" w:cstheme="minorHAnsi"/>
          <w:sz w:val="22"/>
          <w:szCs w:val="22"/>
        </w:rPr>
        <w:tab/>
      </w:r>
      <w:r w:rsidR="00964F43" w:rsidRPr="000C1E87">
        <w:rPr>
          <w:rFonts w:asciiTheme="minorHAnsi" w:hAnsiTheme="minorHAnsi" w:cstheme="minorHAnsi"/>
          <w:sz w:val="22"/>
          <w:szCs w:val="22"/>
        </w:rPr>
        <w:t xml:space="preserve">  </w:t>
      </w:r>
      <w:r w:rsidR="00B944DA" w:rsidRPr="000C1E87">
        <w:rPr>
          <w:rFonts w:asciiTheme="minorHAnsi" w:hAnsiTheme="minorHAnsi" w:cstheme="minorHAnsi"/>
          <w:sz w:val="22"/>
          <w:szCs w:val="22"/>
        </w:rPr>
        <w:t xml:space="preserve"> </w:t>
      </w:r>
      <w:r w:rsidR="000C1E87" w:rsidRPr="000C1E87">
        <w:rPr>
          <w:rFonts w:asciiTheme="minorHAnsi" w:hAnsiTheme="minorHAnsi" w:cstheme="minorHAnsi"/>
          <w:sz w:val="22"/>
          <w:szCs w:val="22"/>
        </w:rPr>
        <w:t xml:space="preserve">       </w:t>
      </w:r>
      <w:r w:rsidRPr="000C1E87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:rsidR="0001469E" w:rsidRPr="000C1E87" w:rsidRDefault="00AE4766" w:rsidP="00C51198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0C1E87">
        <w:rPr>
          <w:rFonts w:asciiTheme="minorHAnsi" w:hAnsiTheme="minorHAnsi" w:cstheme="minorHAnsi"/>
          <w:sz w:val="18"/>
          <w:szCs w:val="18"/>
        </w:rPr>
        <w:tab/>
      </w:r>
      <w:r w:rsidRPr="000C1E87">
        <w:rPr>
          <w:rFonts w:asciiTheme="minorHAnsi" w:hAnsiTheme="minorHAnsi" w:cstheme="minorHAnsi"/>
          <w:sz w:val="18"/>
          <w:szCs w:val="18"/>
        </w:rPr>
        <w:tab/>
      </w:r>
      <w:r w:rsidRPr="000C1E87">
        <w:rPr>
          <w:rFonts w:asciiTheme="minorHAnsi" w:hAnsiTheme="minorHAnsi" w:cstheme="minorHAnsi"/>
          <w:sz w:val="18"/>
          <w:szCs w:val="18"/>
        </w:rPr>
        <w:tab/>
      </w:r>
      <w:r w:rsidRPr="000C1E87">
        <w:rPr>
          <w:rFonts w:asciiTheme="minorHAnsi" w:hAnsiTheme="minorHAnsi" w:cstheme="minorHAnsi"/>
          <w:sz w:val="18"/>
          <w:szCs w:val="18"/>
        </w:rPr>
        <w:tab/>
      </w:r>
      <w:r w:rsidRPr="000C1E87">
        <w:rPr>
          <w:rFonts w:asciiTheme="minorHAnsi" w:hAnsiTheme="minorHAnsi" w:cstheme="minorHAnsi"/>
          <w:sz w:val="18"/>
          <w:szCs w:val="18"/>
        </w:rPr>
        <w:tab/>
      </w:r>
      <w:r w:rsidRPr="000C1E87">
        <w:rPr>
          <w:rFonts w:asciiTheme="minorHAnsi" w:hAnsiTheme="minorHAnsi" w:cstheme="minorHAnsi"/>
          <w:sz w:val="18"/>
          <w:szCs w:val="18"/>
        </w:rPr>
        <w:tab/>
      </w:r>
      <w:r w:rsidRPr="000C1E87">
        <w:rPr>
          <w:rFonts w:asciiTheme="minorHAnsi" w:hAnsiTheme="minorHAnsi" w:cstheme="minorHAnsi"/>
          <w:sz w:val="18"/>
          <w:szCs w:val="18"/>
        </w:rPr>
        <w:tab/>
      </w:r>
      <w:r w:rsidR="0060297F" w:rsidRPr="000C1E87">
        <w:rPr>
          <w:rFonts w:asciiTheme="minorHAnsi" w:hAnsiTheme="minorHAnsi" w:cstheme="minorHAnsi"/>
          <w:sz w:val="18"/>
          <w:szCs w:val="18"/>
        </w:rPr>
        <w:t xml:space="preserve"> </w:t>
      </w:r>
      <w:r w:rsidR="00B944DA" w:rsidRPr="000C1E87">
        <w:rPr>
          <w:rFonts w:asciiTheme="minorHAnsi" w:hAnsiTheme="minorHAnsi" w:cstheme="minorHAnsi"/>
          <w:sz w:val="18"/>
          <w:szCs w:val="18"/>
        </w:rPr>
        <w:t xml:space="preserve">    </w:t>
      </w:r>
      <w:r w:rsidRPr="000C1E87">
        <w:rPr>
          <w:rFonts w:asciiTheme="minorHAnsi" w:hAnsiTheme="minorHAnsi" w:cstheme="minorHAnsi"/>
          <w:sz w:val="18"/>
          <w:szCs w:val="18"/>
        </w:rPr>
        <w:t xml:space="preserve"> podpisy osób uprawnionych do reprezentowania Wykonawcy</w:t>
      </w:r>
    </w:p>
    <w:sectPr w:rsidR="0001469E" w:rsidRPr="000C1E87" w:rsidSect="0012188D">
      <w:footerReference w:type="defaul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6F" w:rsidRDefault="008B186F">
      <w:r>
        <w:separator/>
      </w:r>
    </w:p>
  </w:endnote>
  <w:endnote w:type="continuationSeparator" w:id="0">
    <w:p w:rsidR="008B186F" w:rsidRDefault="008B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8B186F" w:rsidRDefault="008B18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4B2">
          <w:rPr>
            <w:noProof/>
          </w:rPr>
          <w:t>11</w:t>
        </w:r>
        <w:r>
          <w:fldChar w:fldCharType="end"/>
        </w:r>
      </w:p>
    </w:sdtContent>
  </w:sdt>
  <w:p w:rsidR="008B186F" w:rsidRDefault="008B18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8B186F" w:rsidRDefault="008B18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4B2">
          <w:rPr>
            <w:noProof/>
          </w:rPr>
          <w:t>1</w:t>
        </w:r>
        <w:r>
          <w:fldChar w:fldCharType="end"/>
        </w:r>
      </w:p>
    </w:sdtContent>
  </w:sdt>
  <w:p w:rsidR="008B186F" w:rsidRDefault="008B1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6F" w:rsidRDefault="008B186F">
      <w:r>
        <w:separator/>
      </w:r>
    </w:p>
  </w:footnote>
  <w:footnote w:type="continuationSeparator" w:id="0">
    <w:p w:rsidR="008B186F" w:rsidRDefault="008B186F">
      <w:r>
        <w:continuationSeparator/>
      </w:r>
    </w:p>
  </w:footnote>
  <w:footnote w:id="1">
    <w:p w:rsidR="008B186F" w:rsidRDefault="008B186F" w:rsidP="00EA5B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R</w:t>
      </w:r>
      <w:r w:rsidRPr="00F572BB">
        <w:rPr>
          <w:sz w:val="18"/>
          <w:szCs w:val="18"/>
        </w:rPr>
        <w:t xml:space="preserve">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 xml:space="preserve">związku z przetwarzaniem danych osobowych i w sprawie swobodnego przepływu takich danych oraz uchylenia dyrektywy 95/46/WE (ogólne rozporządzenie o ochronie danych) </w:t>
      </w:r>
    </w:p>
  </w:footnote>
  <w:footnote w:id="2">
    <w:p w:rsidR="008B186F" w:rsidRPr="00F572BB" w:rsidRDefault="008B186F" w:rsidP="00EA5BFF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Cs/>
        <w:sz w:val="24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7C4CB4"/>
    <w:multiLevelType w:val="hybridMultilevel"/>
    <w:tmpl w:val="BBC64A56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02967102"/>
    <w:multiLevelType w:val="multilevel"/>
    <w:tmpl w:val="7640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Calibri"/>
        <w:b w:val="0"/>
        <w:bCs w:val="0"/>
        <w:i w:val="0"/>
        <w:strike w:val="0"/>
        <w:dstrike w:val="0"/>
        <w:outline w:val="0"/>
        <w:shadow w:val="0"/>
        <w:color w:val="000000"/>
        <w:kern w:val="2"/>
        <w:sz w:val="24"/>
        <w:szCs w:val="24"/>
        <w:em w:val="none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154365A1"/>
    <w:multiLevelType w:val="multilevel"/>
    <w:tmpl w:val="2CECB1C0"/>
    <w:styleLink w:val="WWNum37"/>
    <w:lvl w:ilvl="0">
      <w:start w:val="1"/>
      <w:numFmt w:val="decimal"/>
      <w:lvlText w:val="%1"/>
      <w:lvlJc w:val="left"/>
      <w:pPr>
        <w:ind w:left="426" w:hanging="360"/>
      </w:pPr>
    </w:lvl>
    <w:lvl w:ilvl="1">
      <w:start w:val="1"/>
      <w:numFmt w:val="lowerLetter"/>
      <w:lvlText w:val="%1.%2"/>
      <w:lvlJc w:val="left"/>
      <w:pPr>
        <w:ind w:left="1146" w:hanging="360"/>
      </w:pPr>
    </w:lvl>
    <w:lvl w:ilvl="2">
      <w:start w:val="1"/>
      <w:numFmt w:val="lowerRoman"/>
      <w:lvlText w:val="%1.%2.%3"/>
      <w:lvlJc w:val="right"/>
      <w:pPr>
        <w:ind w:left="1866" w:hanging="180"/>
      </w:pPr>
    </w:lvl>
    <w:lvl w:ilvl="3">
      <w:start w:val="1"/>
      <w:numFmt w:val="decimal"/>
      <w:lvlText w:val="%1.%2.%3.%4"/>
      <w:lvlJc w:val="left"/>
      <w:pPr>
        <w:ind w:left="2586" w:hanging="360"/>
      </w:pPr>
    </w:lvl>
    <w:lvl w:ilvl="4">
      <w:start w:val="1"/>
      <w:numFmt w:val="lowerLetter"/>
      <w:lvlText w:val="%1.%2.%3.%4.%5"/>
      <w:lvlJc w:val="left"/>
      <w:pPr>
        <w:ind w:left="3306" w:hanging="360"/>
      </w:pPr>
    </w:lvl>
    <w:lvl w:ilvl="5">
      <w:start w:val="1"/>
      <w:numFmt w:val="lowerRoman"/>
      <w:lvlText w:val="%1.%2.%3.%4.%5.%6"/>
      <w:lvlJc w:val="right"/>
      <w:pPr>
        <w:ind w:left="4026" w:hanging="180"/>
      </w:pPr>
    </w:lvl>
    <w:lvl w:ilvl="6">
      <w:start w:val="1"/>
      <w:numFmt w:val="decimal"/>
      <w:lvlText w:val="%1.%2.%3.%4.%5.%6.%7"/>
      <w:lvlJc w:val="left"/>
      <w:pPr>
        <w:ind w:left="4746" w:hanging="360"/>
      </w:pPr>
    </w:lvl>
    <w:lvl w:ilvl="7">
      <w:start w:val="1"/>
      <w:numFmt w:val="lowerLetter"/>
      <w:lvlText w:val="%1.%2.%3.%4.%5.%6.%7.%8"/>
      <w:lvlJc w:val="left"/>
      <w:pPr>
        <w:ind w:left="5466" w:hanging="360"/>
      </w:pPr>
    </w:lvl>
    <w:lvl w:ilvl="8">
      <w:start w:val="1"/>
      <w:numFmt w:val="lowerRoman"/>
      <w:lvlText w:val="%1.%2.%3.%4.%5.%6.%7.%8.%9"/>
      <w:lvlJc w:val="right"/>
      <w:pPr>
        <w:ind w:left="6186" w:hanging="180"/>
      </w:pPr>
    </w:lvl>
  </w:abstractNum>
  <w:abstractNum w:abstractNumId="14" w15:restartNumberingAfterBreak="0">
    <w:nsid w:val="1B0B3A49"/>
    <w:multiLevelType w:val="hybridMultilevel"/>
    <w:tmpl w:val="931E9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AE500A"/>
    <w:multiLevelType w:val="hybridMultilevel"/>
    <w:tmpl w:val="7CFAF380"/>
    <w:lvl w:ilvl="0" w:tplc="D45410E4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6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7" w15:restartNumberingAfterBreak="0">
    <w:nsid w:val="3531440D"/>
    <w:multiLevelType w:val="hybridMultilevel"/>
    <w:tmpl w:val="12385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B2BCA"/>
    <w:multiLevelType w:val="hybridMultilevel"/>
    <w:tmpl w:val="6388B1C2"/>
    <w:lvl w:ilvl="0" w:tplc="0404652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D482F"/>
    <w:multiLevelType w:val="hybridMultilevel"/>
    <w:tmpl w:val="80162E50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363AE"/>
    <w:multiLevelType w:val="hybridMultilevel"/>
    <w:tmpl w:val="A0626A1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43F131B9"/>
    <w:multiLevelType w:val="hybridMultilevel"/>
    <w:tmpl w:val="0D40A09C"/>
    <w:lvl w:ilvl="0" w:tplc="BE041B7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535E45"/>
    <w:multiLevelType w:val="hybridMultilevel"/>
    <w:tmpl w:val="4A90C9D2"/>
    <w:lvl w:ilvl="0" w:tplc="111E2D6A">
      <w:start w:val="1"/>
      <w:numFmt w:val="decimal"/>
      <w:lvlText w:val="%1."/>
      <w:lvlJc w:val="left"/>
      <w:pPr>
        <w:ind w:left="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4" w15:restartNumberingAfterBreak="0">
    <w:nsid w:val="4C14626B"/>
    <w:multiLevelType w:val="hybridMultilevel"/>
    <w:tmpl w:val="BA64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F5CD5"/>
    <w:multiLevelType w:val="hybridMultilevel"/>
    <w:tmpl w:val="5D086A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916B5A"/>
    <w:multiLevelType w:val="hybridMultilevel"/>
    <w:tmpl w:val="A66A9BF0"/>
    <w:lvl w:ilvl="0" w:tplc="CFA8EA0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09459B"/>
    <w:multiLevelType w:val="hybridMultilevel"/>
    <w:tmpl w:val="5F1E8D4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0" w15:restartNumberingAfterBreak="0">
    <w:nsid w:val="54883F98"/>
    <w:multiLevelType w:val="hybridMultilevel"/>
    <w:tmpl w:val="7A60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D8D"/>
    <w:multiLevelType w:val="hybridMultilevel"/>
    <w:tmpl w:val="C2E43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D36C6C"/>
    <w:multiLevelType w:val="hybridMultilevel"/>
    <w:tmpl w:val="56EE4A3C"/>
    <w:lvl w:ilvl="0" w:tplc="3C88BE06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D935EB"/>
    <w:multiLevelType w:val="hybridMultilevel"/>
    <w:tmpl w:val="5FCCB1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5F4B7D7F"/>
    <w:multiLevelType w:val="hybridMultilevel"/>
    <w:tmpl w:val="0E5AD480"/>
    <w:lvl w:ilvl="0" w:tplc="A9D03830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112D04"/>
    <w:multiLevelType w:val="hybridMultilevel"/>
    <w:tmpl w:val="3DFC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38" w15:restartNumberingAfterBreak="0">
    <w:nsid w:val="727B1707"/>
    <w:multiLevelType w:val="hybridMultilevel"/>
    <w:tmpl w:val="FB2EAE08"/>
    <w:lvl w:ilvl="0" w:tplc="0B76EC0E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15"/>
  </w:num>
  <w:num w:numId="5">
    <w:abstractNumId w:val="30"/>
  </w:num>
  <w:num w:numId="6">
    <w:abstractNumId w:val="28"/>
  </w:num>
  <w:num w:numId="7">
    <w:abstractNumId w:val="29"/>
  </w:num>
  <w:num w:numId="8">
    <w:abstractNumId w:val="32"/>
  </w:num>
  <w:num w:numId="9">
    <w:abstractNumId w:val="22"/>
  </w:num>
  <w:num w:numId="10">
    <w:abstractNumId w:val="25"/>
  </w:num>
  <w:num w:numId="11">
    <w:abstractNumId w:val="24"/>
  </w:num>
  <w:num w:numId="12">
    <w:abstractNumId w:val="31"/>
  </w:num>
  <w:num w:numId="13">
    <w:abstractNumId w:val="11"/>
  </w:num>
  <w:num w:numId="14">
    <w:abstractNumId w:val="35"/>
  </w:num>
  <w:num w:numId="15">
    <w:abstractNumId w:val="16"/>
  </w:num>
  <w:num w:numId="16">
    <w:abstractNumId w:val="34"/>
  </w:num>
  <w:num w:numId="17">
    <w:abstractNumId w:val="18"/>
  </w:num>
  <w:num w:numId="18">
    <w:abstractNumId w:val="36"/>
  </w:num>
  <w:num w:numId="19">
    <w:abstractNumId w:val="19"/>
  </w:num>
  <w:num w:numId="20">
    <w:abstractNumId w:val="27"/>
  </w:num>
  <w:num w:numId="21">
    <w:abstractNumId w:val="33"/>
  </w:num>
  <w:num w:numId="22">
    <w:abstractNumId w:val="21"/>
  </w:num>
  <w:num w:numId="23">
    <w:abstractNumId w:val="17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37"/>
  </w:num>
  <w:num w:numId="27">
    <w:abstractNumId w:val="37"/>
    <w:lvlOverride w:ilvl="0">
      <w:startOverride w:val="1"/>
    </w:lvlOverride>
  </w:num>
  <w:num w:numId="28">
    <w:abstractNumId w:val="38"/>
  </w:num>
  <w:num w:numId="29">
    <w:abstractNumId w:val="12"/>
  </w:num>
  <w:num w:numId="3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0E8A"/>
    <w:rsid w:val="0000144E"/>
    <w:rsid w:val="00003677"/>
    <w:rsid w:val="0001469E"/>
    <w:rsid w:val="0002025C"/>
    <w:rsid w:val="00033702"/>
    <w:rsid w:val="00033FBE"/>
    <w:rsid w:val="00034F13"/>
    <w:rsid w:val="00042364"/>
    <w:rsid w:val="0004657B"/>
    <w:rsid w:val="0005057F"/>
    <w:rsid w:val="00051E50"/>
    <w:rsid w:val="0006271E"/>
    <w:rsid w:val="00064B11"/>
    <w:rsid w:val="0009146C"/>
    <w:rsid w:val="000A14B2"/>
    <w:rsid w:val="000A1D47"/>
    <w:rsid w:val="000B1240"/>
    <w:rsid w:val="000C0BCF"/>
    <w:rsid w:val="000C194C"/>
    <w:rsid w:val="000C1E87"/>
    <w:rsid w:val="000C284E"/>
    <w:rsid w:val="000C366B"/>
    <w:rsid w:val="000D727F"/>
    <w:rsid w:val="000E1232"/>
    <w:rsid w:val="000F4462"/>
    <w:rsid w:val="001061BF"/>
    <w:rsid w:val="00114C37"/>
    <w:rsid w:val="00116954"/>
    <w:rsid w:val="0012188D"/>
    <w:rsid w:val="00123D0E"/>
    <w:rsid w:val="001268E4"/>
    <w:rsid w:val="00127116"/>
    <w:rsid w:val="00131275"/>
    <w:rsid w:val="00145D9A"/>
    <w:rsid w:val="001727E0"/>
    <w:rsid w:val="00175452"/>
    <w:rsid w:val="00175F56"/>
    <w:rsid w:val="00181758"/>
    <w:rsid w:val="00190F1C"/>
    <w:rsid w:val="00191B0F"/>
    <w:rsid w:val="00194CDF"/>
    <w:rsid w:val="00194F65"/>
    <w:rsid w:val="001A3B5D"/>
    <w:rsid w:val="001A5034"/>
    <w:rsid w:val="001A7E97"/>
    <w:rsid w:val="001B09C1"/>
    <w:rsid w:val="001B3423"/>
    <w:rsid w:val="001B573C"/>
    <w:rsid w:val="001C364A"/>
    <w:rsid w:val="001C74E7"/>
    <w:rsid w:val="001E16BA"/>
    <w:rsid w:val="001E1E1F"/>
    <w:rsid w:val="001E5528"/>
    <w:rsid w:val="001F70EC"/>
    <w:rsid w:val="00214CC3"/>
    <w:rsid w:val="00221614"/>
    <w:rsid w:val="00236560"/>
    <w:rsid w:val="00241B9C"/>
    <w:rsid w:val="00246DED"/>
    <w:rsid w:val="00263F61"/>
    <w:rsid w:val="002722FF"/>
    <w:rsid w:val="00286A01"/>
    <w:rsid w:val="0029605B"/>
    <w:rsid w:val="002B7F08"/>
    <w:rsid w:val="002C6021"/>
    <w:rsid w:val="002C7F72"/>
    <w:rsid w:val="002F0D43"/>
    <w:rsid w:val="002F48B6"/>
    <w:rsid w:val="002F73C0"/>
    <w:rsid w:val="00302FD7"/>
    <w:rsid w:val="00305053"/>
    <w:rsid w:val="00310A19"/>
    <w:rsid w:val="00314A59"/>
    <w:rsid w:val="00322AFC"/>
    <w:rsid w:val="00327C54"/>
    <w:rsid w:val="00330864"/>
    <w:rsid w:val="00337165"/>
    <w:rsid w:val="003435DC"/>
    <w:rsid w:val="00347F1A"/>
    <w:rsid w:val="00362637"/>
    <w:rsid w:val="00362A60"/>
    <w:rsid w:val="00363DEF"/>
    <w:rsid w:val="00367D8A"/>
    <w:rsid w:val="0037505F"/>
    <w:rsid w:val="003810E8"/>
    <w:rsid w:val="003824B3"/>
    <w:rsid w:val="00386C03"/>
    <w:rsid w:val="00391F25"/>
    <w:rsid w:val="003C1B66"/>
    <w:rsid w:val="003D0F5D"/>
    <w:rsid w:val="003D2B10"/>
    <w:rsid w:val="003D7049"/>
    <w:rsid w:val="003D745F"/>
    <w:rsid w:val="004261EA"/>
    <w:rsid w:val="0044139B"/>
    <w:rsid w:val="004425CF"/>
    <w:rsid w:val="00460598"/>
    <w:rsid w:val="00460EE9"/>
    <w:rsid w:val="00487076"/>
    <w:rsid w:val="004951BA"/>
    <w:rsid w:val="004A3DAD"/>
    <w:rsid w:val="004A7734"/>
    <w:rsid w:val="004B6CBB"/>
    <w:rsid w:val="004C7F91"/>
    <w:rsid w:val="004D32D4"/>
    <w:rsid w:val="004E6C9E"/>
    <w:rsid w:val="004E7C12"/>
    <w:rsid w:val="004F1FB1"/>
    <w:rsid w:val="00501FD3"/>
    <w:rsid w:val="0050599D"/>
    <w:rsid w:val="005267CE"/>
    <w:rsid w:val="0052761C"/>
    <w:rsid w:val="00535C20"/>
    <w:rsid w:val="00547A9A"/>
    <w:rsid w:val="00554141"/>
    <w:rsid w:val="00555488"/>
    <w:rsid w:val="005625B1"/>
    <w:rsid w:val="00562E44"/>
    <w:rsid w:val="00562E7D"/>
    <w:rsid w:val="00564E69"/>
    <w:rsid w:val="005739B5"/>
    <w:rsid w:val="00574AC6"/>
    <w:rsid w:val="00576785"/>
    <w:rsid w:val="005951DD"/>
    <w:rsid w:val="00597BFC"/>
    <w:rsid w:val="005A24C6"/>
    <w:rsid w:val="005A39BE"/>
    <w:rsid w:val="005C1379"/>
    <w:rsid w:val="005D1597"/>
    <w:rsid w:val="005D42C5"/>
    <w:rsid w:val="005E1A23"/>
    <w:rsid w:val="005E5E5E"/>
    <w:rsid w:val="005F7DB2"/>
    <w:rsid w:val="006007AF"/>
    <w:rsid w:val="00602667"/>
    <w:rsid w:val="0060297F"/>
    <w:rsid w:val="006044F0"/>
    <w:rsid w:val="00616FF4"/>
    <w:rsid w:val="00624861"/>
    <w:rsid w:val="00631CA4"/>
    <w:rsid w:val="00644E60"/>
    <w:rsid w:val="00650AF8"/>
    <w:rsid w:val="00654495"/>
    <w:rsid w:val="0067661A"/>
    <w:rsid w:val="0068129D"/>
    <w:rsid w:val="0068405A"/>
    <w:rsid w:val="00687373"/>
    <w:rsid w:val="00694ACF"/>
    <w:rsid w:val="006A34F2"/>
    <w:rsid w:val="006C054C"/>
    <w:rsid w:val="006D0584"/>
    <w:rsid w:val="006D790B"/>
    <w:rsid w:val="006E1A3A"/>
    <w:rsid w:val="006E27DF"/>
    <w:rsid w:val="006E573C"/>
    <w:rsid w:val="006F5592"/>
    <w:rsid w:val="00704773"/>
    <w:rsid w:val="007050D1"/>
    <w:rsid w:val="007149B0"/>
    <w:rsid w:val="00715418"/>
    <w:rsid w:val="007206DD"/>
    <w:rsid w:val="007322AA"/>
    <w:rsid w:val="007333D1"/>
    <w:rsid w:val="00756EFC"/>
    <w:rsid w:val="007665AC"/>
    <w:rsid w:val="00783C8A"/>
    <w:rsid w:val="0078409E"/>
    <w:rsid w:val="007854EA"/>
    <w:rsid w:val="00787166"/>
    <w:rsid w:val="007A289C"/>
    <w:rsid w:val="007B2646"/>
    <w:rsid w:val="007C7B8D"/>
    <w:rsid w:val="007D4FA9"/>
    <w:rsid w:val="007E3081"/>
    <w:rsid w:val="007E6401"/>
    <w:rsid w:val="007F2A04"/>
    <w:rsid w:val="007F2DD3"/>
    <w:rsid w:val="00811232"/>
    <w:rsid w:val="00824071"/>
    <w:rsid w:val="00832914"/>
    <w:rsid w:val="00841000"/>
    <w:rsid w:val="008500AE"/>
    <w:rsid w:val="008507F5"/>
    <w:rsid w:val="00853D57"/>
    <w:rsid w:val="00864083"/>
    <w:rsid w:val="00874B13"/>
    <w:rsid w:val="00893CD8"/>
    <w:rsid w:val="008A0409"/>
    <w:rsid w:val="008A32B5"/>
    <w:rsid w:val="008B186F"/>
    <w:rsid w:val="008B29FC"/>
    <w:rsid w:val="008B3DAF"/>
    <w:rsid w:val="008B4415"/>
    <w:rsid w:val="008C3691"/>
    <w:rsid w:val="008C6653"/>
    <w:rsid w:val="008C7572"/>
    <w:rsid w:val="008D24DB"/>
    <w:rsid w:val="008D4C93"/>
    <w:rsid w:val="008F2BF1"/>
    <w:rsid w:val="00903E1F"/>
    <w:rsid w:val="00907C87"/>
    <w:rsid w:val="00910B4E"/>
    <w:rsid w:val="00915DE7"/>
    <w:rsid w:val="009179CA"/>
    <w:rsid w:val="00932CCA"/>
    <w:rsid w:val="0094556B"/>
    <w:rsid w:val="00945DB9"/>
    <w:rsid w:val="00946FCD"/>
    <w:rsid w:val="00947B81"/>
    <w:rsid w:val="009540DB"/>
    <w:rsid w:val="009546A5"/>
    <w:rsid w:val="00954E39"/>
    <w:rsid w:val="00964F43"/>
    <w:rsid w:val="009770B3"/>
    <w:rsid w:val="00990B39"/>
    <w:rsid w:val="00991300"/>
    <w:rsid w:val="009A17B6"/>
    <w:rsid w:val="009A28BE"/>
    <w:rsid w:val="009C2499"/>
    <w:rsid w:val="009D4F5D"/>
    <w:rsid w:val="009E1E23"/>
    <w:rsid w:val="009E68E9"/>
    <w:rsid w:val="009F3FAE"/>
    <w:rsid w:val="00A04428"/>
    <w:rsid w:val="00A05F53"/>
    <w:rsid w:val="00A06AE6"/>
    <w:rsid w:val="00A12FF3"/>
    <w:rsid w:val="00A246B2"/>
    <w:rsid w:val="00A27A77"/>
    <w:rsid w:val="00A53416"/>
    <w:rsid w:val="00A5787C"/>
    <w:rsid w:val="00A57D5D"/>
    <w:rsid w:val="00A629DA"/>
    <w:rsid w:val="00A82482"/>
    <w:rsid w:val="00A83F56"/>
    <w:rsid w:val="00A9218D"/>
    <w:rsid w:val="00A937D9"/>
    <w:rsid w:val="00A94802"/>
    <w:rsid w:val="00A96018"/>
    <w:rsid w:val="00AA0434"/>
    <w:rsid w:val="00AA32FF"/>
    <w:rsid w:val="00AA52C2"/>
    <w:rsid w:val="00AB7D7E"/>
    <w:rsid w:val="00AC2DD6"/>
    <w:rsid w:val="00AD0953"/>
    <w:rsid w:val="00AE1B5F"/>
    <w:rsid w:val="00AE4766"/>
    <w:rsid w:val="00AF3164"/>
    <w:rsid w:val="00AF50F9"/>
    <w:rsid w:val="00B32DC1"/>
    <w:rsid w:val="00B37B11"/>
    <w:rsid w:val="00B40C4E"/>
    <w:rsid w:val="00B6643E"/>
    <w:rsid w:val="00B7216F"/>
    <w:rsid w:val="00B7303D"/>
    <w:rsid w:val="00B7575F"/>
    <w:rsid w:val="00B8115C"/>
    <w:rsid w:val="00B934B6"/>
    <w:rsid w:val="00B944DA"/>
    <w:rsid w:val="00BA0858"/>
    <w:rsid w:val="00BA0E8C"/>
    <w:rsid w:val="00BA4AC0"/>
    <w:rsid w:val="00BB6E74"/>
    <w:rsid w:val="00BB71FC"/>
    <w:rsid w:val="00BC2C5A"/>
    <w:rsid w:val="00BF1258"/>
    <w:rsid w:val="00C010B7"/>
    <w:rsid w:val="00C23CD0"/>
    <w:rsid w:val="00C27079"/>
    <w:rsid w:val="00C41B56"/>
    <w:rsid w:val="00C4383B"/>
    <w:rsid w:val="00C51198"/>
    <w:rsid w:val="00C60392"/>
    <w:rsid w:val="00C91673"/>
    <w:rsid w:val="00C9793A"/>
    <w:rsid w:val="00CB4AC9"/>
    <w:rsid w:val="00CB4C4B"/>
    <w:rsid w:val="00CC707E"/>
    <w:rsid w:val="00D00A51"/>
    <w:rsid w:val="00D0746E"/>
    <w:rsid w:val="00D11945"/>
    <w:rsid w:val="00D17E65"/>
    <w:rsid w:val="00D21851"/>
    <w:rsid w:val="00D21F54"/>
    <w:rsid w:val="00D22ED3"/>
    <w:rsid w:val="00D23321"/>
    <w:rsid w:val="00D37C1B"/>
    <w:rsid w:val="00D465AB"/>
    <w:rsid w:val="00D57E9A"/>
    <w:rsid w:val="00D6318D"/>
    <w:rsid w:val="00D63FF4"/>
    <w:rsid w:val="00D7043D"/>
    <w:rsid w:val="00D75B7F"/>
    <w:rsid w:val="00D82D01"/>
    <w:rsid w:val="00DB0F36"/>
    <w:rsid w:val="00DC1408"/>
    <w:rsid w:val="00DC644B"/>
    <w:rsid w:val="00DE02B8"/>
    <w:rsid w:val="00DF41F0"/>
    <w:rsid w:val="00DF4AF4"/>
    <w:rsid w:val="00E00711"/>
    <w:rsid w:val="00E22A1C"/>
    <w:rsid w:val="00E340B9"/>
    <w:rsid w:val="00E35392"/>
    <w:rsid w:val="00E41F77"/>
    <w:rsid w:val="00E45573"/>
    <w:rsid w:val="00E47FCE"/>
    <w:rsid w:val="00E6118A"/>
    <w:rsid w:val="00E619E5"/>
    <w:rsid w:val="00E61F6F"/>
    <w:rsid w:val="00E72901"/>
    <w:rsid w:val="00E74938"/>
    <w:rsid w:val="00E82058"/>
    <w:rsid w:val="00EA4389"/>
    <w:rsid w:val="00EA4434"/>
    <w:rsid w:val="00EA5BFF"/>
    <w:rsid w:val="00EC0386"/>
    <w:rsid w:val="00EC04D3"/>
    <w:rsid w:val="00EC4CC0"/>
    <w:rsid w:val="00EC5611"/>
    <w:rsid w:val="00EC6415"/>
    <w:rsid w:val="00ED19D5"/>
    <w:rsid w:val="00EE1FDE"/>
    <w:rsid w:val="00EE2EF5"/>
    <w:rsid w:val="00F164E8"/>
    <w:rsid w:val="00F22DEE"/>
    <w:rsid w:val="00F27551"/>
    <w:rsid w:val="00F33D09"/>
    <w:rsid w:val="00F42204"/>
    <w:rsid w:val="00F443AF"/>
    <w:rsid w:val="00F47AB0"/>
    <w:rsid w:val="00F779AA"/>
    <w:rsid w:val="00F93F7E"/>
    <w:rsid w:val="00FB52B7"/>
    <w:rsid w:val="00FC0B60"/>
    <w:rsid w:val="00FD0530"/>
    <w:rsid w:val="00FD759C"/>
    <w:rsid w:val="00FD76CD"/>
    <w:rsid w:val="00FE7A62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3A1CBEA8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DE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  <w:style w:type="numbering" w:customStyle="1" w:styleId="WWNum37">
    <w:name w:val="WWNum37"/>
    <w:basedOn w:val="Bezlisty"/>
    <w:rsid w:val="00145D9A"/>
    <w:pPr>
      <w:numPr>
        <w:numId w:val="24"/>
      </w:numPr>
    </w:pPr>
  </w:style>
  <w:style w:type="numbering" w:customStyle="1" w:styleId="WWNum35">
    <w:name w:val="WWNum35"/>
    <w:basedOn w:val="Bezlisty"/>
    <w:rsid w:val="0009146C"/>
    <w:pPr>
      <w:numPr>
        <w:numId w:val="26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27A77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27A77"/>
    <w:rPr>
      <w:rFonts w:ascii="Liberation Serif" w:eastAsia="SimSun" w:hAnsi="Liberation Serif" w:cs="Mangal"/>
      <w:kern w:val="1"/>
      <w:sz w:val="16"/>
      <w:szCs w:val="1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19E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B777-5002-4648-BF2E-9F740BCE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90</TotalTime>
  <Pages>11</Pages>
  <Words>3597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2023-02-01T08:04:00Z</cp:lastPrinted>
  <dcterms:created xsi:type="dcterms:W3CDTF">2023-07-24T08:53:00Z</dcterms:created>
  <dcterms:modified xsi:type="dcterms:W3CDTF">2025-09-30T08:27:00Z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